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F3" w:rsidRDefault="00CF6DF3" w:rsidP="00CF6DF3">
      <w:pPr>
        <w:rPr>
          <w:rFonts w:ascii="Times New Roman" w:hAnsi="Times New Roman" w:cs="Times New Roman"/>
          <w:b/>
          <w:sz w:val="28"/>
          <w:szCs w:val="28"/>
        </w:rPr>
      </w:pP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CF6DF3" w:rsidRPr="00CF6DF3" w:rsidRDefault="00CF6DF3" w:rsidP="00CF6DF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CF6DF3" w:rsidRPr="00CF6DF3" w:rsidRDefault="00CF6DF3" w:rsidP="00CF6DF3">
      <w:pPr>
        <w:rPr>
          <w:rFonts w:ascii="Times New Roman" w:hAnsi="Times New Roman" w:cs="Times New Roman"/>
          <w:b/>
          <w:sz w:val="28"/>
          <w:szCs w:val="28"/>
        </w:rPr>
      </w:pP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6DF3" w:rsidRPr="00C2686A" w:rsidRDefault="00B20B05" w:rsidP="00CF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19.04.2016  г.      № 10</w:t>
      </w:r>
      <w:r w:rsidR="00CF6DF3" w:rsidRPr="00C268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26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6DF3" w:rsidRPr="00C2686A">
        <w:rPr>
          <w:rFonts w:ascii="Times New Roman" w:hAnsi="Times New Roman" w:cs="Times New Roman"/>
          <w:sz w:val="28"/>
          <w:szCs w:val="28"/>
        </w:rPr>
        <w:t xml:space="preserve">          пос. Тярлево</w:t>
      </w:r>
    </w:p>
    <w:p w:rsidR="00CF6DF3" w:rsidRPr="00C2686A" w:rsidRDefault="00CF6DF3" w:rsidP="00CF6DF3">
      <w:pPr>
        <w:pStyle w:val="Style6"/>
        <w:widowControl/>
        <w:spacing w:line="240" w:lineRule="auto"/>
        <w:rPr>
          <w:sz w:val="28"/>
          <w:szCs w:val="28"/>
        </w:rPr>
      </w:pPr>
    </w:p>
    <w:p w:rsidR="00CF6DF3" w:rsidRPr="00CF6DF3" w:rsidRDefault="00CF6DF3" w:rsidP="00CF6DF3">
      <w:pPr>
        <w:pStyle w:val="Style5"/>
        <w:widowControl/>
        <w:rPr>
          <w:rStyle w:val="FontStyle11"/>
          <w:sz w:val="20"/>
          <w:szCs w:val="20"/>
        </w:rPr>
      </w:pPr>
      <w:r w:rsidRPr="00CF6DF3">
        <w:rPr>
          <w:rStyle w:val="FontStyle11"/>
          <w:sz w:val="20"/>
          <w:szCs w:val="20"/>
        </w:rPr>
        <w:t>«</w:t>
      </w:r>
      <w:bookmarkStart w:id="0" w:name="_GoBack"/>
      <w:r w:rsidR="00C2686A">
        <w:rPr>
          <w:rStyle w:val="FontStyle11"/>
          <w:sz w:val="20"/>
          <w:szCs w:val="20"/>
        </w:rPr>
        <w:t xml:space="preserve">о принятии </w:t>
      </w:r>
      <w:r>
        <w:rPr>
          <w:rStyle w:val="FontStyle11"/>
          <w:sz w:val="20"/>
          <w:szCs w:val="20"/>
        </w:rPr>
        <w:t xml:space="preserve"> Положения </w:t>
      </w:r>
      <w:bookmarkEnd w:id="0"/>
      <w:r w:rsidRPr="00CF6DF3">
        <w:rPr>
          <w:rStyle w:val="FontStyle11"/>
          <w:sz w:val="20"/>
          <w:szCs w:val="20"/>
        </w:rPr>
        <w:t>»</w:t>
      </w:r>
    </w:p>
    <w:p w:rsidR="00CF6DF3" w:rsidRDefault="00CF6DF3" w:rsidP="00CF6DF3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686A" w:rsidRDefault="00C2686A" w:rsidP="00CF6DF3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686A" w:rsidRDefault="00C2686A" w:rsidP="00CF6DF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686A">
        <w:rPr>
          <w:sz w:val="28"/>
          <w:szCs w:val="28"/>
        </w:rPr>
        <w:t xml:space="preserve">В соответствии с </w:t>
      </w:r>
      <w:r w:rsidR="000A4F4A">
        <w:rPr>
          <w:sz w:val="28"/>
          <w:szCs w:val="28"/>
        </w:rPr>
        <w:t>действующим законодательством Российской Федерации в сфере противодействия коррупции.</w:t>
      </w:r>
    </w:p>
    <w:p w:rsidR="000A4F4A" w:rsidRPr="00C2686A" w:rsidRDefault="000A4F4A" w:rsidP="00CF6DF3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CF6DF3" w:rsidRPr="00C2686A" w:rsidRDefault="00CF6DF3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CF6DF3" w:rsidRPr="00C2686A" w:rsidRDefault="00CF6DF3" w:rsidP="00CF6DF3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686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CF6DF3" w:rsidRPr="00C2686A" w:rsidRDefault="00CF6DF3" w:rsidP="00C2686A">
      <w:pPr>
        <w:pStyle w:val="Style5"/>
        <w:widowControl/>
        <w:ind w:firstLine="708"/>
        <w:jc w:val="both"/>
        <w:rPr>
          <w:bCs/>
          <w:sz w:val="28"/>
          <w:szCs w:val="28"/>
        </w:rPr>
      </w:pPr>
      <w:r w:rsidRPr="00C2686A">
        <w:rPr>
          <w:sz w:val="28"/>
          <w:szCs w:val="28"/>
        </w:rPr>
        <w:t>1</w:t>
      </w:r>
      <w:proofErr w:type="gramStart"/>
      <w:r w:rsidRPr="00C2686A">
        <w:rPr>
          <w:spacing w:val="20"/>
          <w:sz w:val="28"/>
          <w:szCs w:val="28"/>
        </w:rPr>
        <w:t xml:space="preserve"> </w:t>
      </w:r>
      <w:r w:rsidR="00C2686A" w:rsidRPr="00C2686A">
        <w:rPr>
          <w:spacing w:val="20"/>
          <w:sz w:val="28"/>
          <w:szCs w:val="28"/>
        </w:rPr>
        <w:t>П</w:t>
      </w:r>
      <w:proofErr w:type="gramEnd"/>
      <w:r w:rsidR="00C2686A" w:rsidRPr="00C2686A">
        <w:rPr>
          <w:spacing w:val="20"/>
          <w:sz w:val="28"/>
          <w:szCs w:val="28"/>
        </w:rPr>
        <w:t>ринять Положение о комиссии по соблюдению требований к служебному поведению и урегулированию конфликта интересов в органах местного самоуправления муниципальн</w:t>
      </w:r>
      <w:r w:rsidR="007A1A16">
        <w:rPr>
          <w:spacing w:val="20"/>
          <w:sz w:val="28"/>
          <w:szCs w:val="28"/>
        </w:rPr>
        <w:t>ого образования посёлок Тярлево (приложение 1).</w:t>
      </w:r>
      <w:r w:rsidR="00C2686A" w:rsidRPr="00C2686A">
        <w:rPr>
          <w:spacing w:val="20"/>
          <w:sz w:val="28"/>
          <w:szCs w:val="28"/>
        </w:rPr>
        <w:t xml:space="preserve"> </w:t>
      </w:r>
    </w:p>
    <w:p w:rsidR="00CF6DF3" w:rsidRPr="00C2686A" w:rsidRDefault="00C2686A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686A">
        <w:rPr>
          <w:rFonts w:ascii="Times New Roman" w:hAnsi="Times New Roman" w:cs="Times New Roman"/>
          <w:sz w:val="28"/>
          <w:szCs w:val="28"/>
        </w:rPr>
        <w:t>2</w:t>
      </w:r>
      <w:r w:rsidR="00CF6DF3" w:rsidRPr="00C2686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CF6DF3" w:rsidRPr="00C2686A"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 w:rsidR="00CF6DF3" w:rsidRPr="00C2686A">
        <w:rPr>
          <w:rFonts w:ascii="Times New Roman" w:hAnsi="Times New Roman" w:cs="Times New Roman"/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CF6DF3" w:rsidRPr="00C2686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2686A" w:rsidRPr="00C2686A" w:rsidRDefault="00C2686A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C2686A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2686A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CF6DF3" w:rsidRPr="00C2686A" w:rsidRDefault="00CF6DF3" w:rsidP="00CF6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DF3" w:rsidRPr="00C2686A" w:rsidRDefault="00CF6DF3" w:rsidP="00CF6DF3">
      <w:pPr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 w:rsidRPr="00C2686A"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p w:rsidR="00D84AD9" w:rsidRDefault="00D84AD9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14A3" w:rsidRDefault="008C14A3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14A3" w:rsidRDefault="008C14A3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0B05" w:rsidRDefault="00B20B05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0B05" w:rsidRDefault="00B20B05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4F4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 Решению</w:t>
      </w:r>
    </w:p>
    <w:p w:rsidR="000A4F4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посёлок Тярлево</w:t>
      </w:r>
    </w:p>
    <w:p w:rsidR="000A4F4A" w:rsidRPr="000A4F4A" w:rsidRDefault="00B20B05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19.02.2016 № 10 </w:t>
      </w:r>
    </w:p>
    <w:p w:rsidR="00D84AD9" w:rsidRDefault="00D84AD9" w:rsidP="000A4F4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20FC2" w:rsidRPr="006F477D" w:rsidRDefault="00320FC2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ПОЛОЖЕНИЕ</w:t>
      </w:r>
    </w:p>
    <w:p w:rsidR="00320FC2" w:rsidRPr="006F477D" w:rsidRDefault="002A101D" w:rsidP="00604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О КОМИССИИ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 w:rsidR="006046CC">
        <w:rPr>
          <w:rFonts w:ascii="Times New Roman" w:hAnsi="Times New Roman" w:cs="Times New Roman"/>
          <w:sz w:val="24"/>
          <w:szCs w:val="24"/>
        </w:rPr>
        <w:t xml:space="preserve"> </w:t>
      </w:r>
      <w:r w:rsidR="00F53575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>И УРЕГУЛИРОВАНИЮ</w:t>
      </w:r>
    </w:p>
    <w:p w:rsidR="00320FC2" w:rsidRPr="006F477D" w:rsidRDefault="00320FC2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14083B">
        <w:rPr>
          <w:rFonts w:ascii="Times New Roman" w:hAnsi="Times New Roman" w:cs="Times New Roman"/>
          <w:sz w:val="24"/>
          <w:szCs w:val="24"/>
        </w:rPr>
        <w:t xml:space="preserve"> В</w:t>
      </w:r>
      <w:r w:rsidR="0014083B">
        <w:rPr>
          <w:rFonts w:ascii="Times New Roman" w:hAnsi="Times New Roman" w:cs="Times New Roman"/>
          <w:sz w:val="24"/>
          <w:szCs w:val="24"/>
        </w:rPr>
        <w:tab/>
      </w:r>
      <w:r w:rsidR="00467A4A">
        <w:rPr>
          <w:rFonts w:ascii="Times New Roman" w:hAnsi="Times New Roman" w:cs="Times New Roman"/>
          <w:sz w:val="24"/>
          <w:szCs w:val="24"/>
        </w:rPr>
        <w:t xml:space="preserve"> </w:t>
      </w:r>
      <w:r w:rsidR="006046CC">
        <w:rPr>
          <w:rFonts w:ascii="Times New Roman" w:hAnsi="Times New Roman" w:cs="Times New Roman"/>
          <w:sz w:val="24"/>
          <w:szCs w:val="24"/>
        </w:rPr>
        <w:t xml:space="preserve">ОРГАГАХ МЕСТНОГО САМОУПРАВЛЕНИЯ МУНИЦИПАЛЬНОГО ОБРАЗОВАНИЯ ПОСЁЛОК ТЯРЛЕВО </w:t>
      </w:r>
    </w:p>
    <w:p w:rsidR="00320FC2" w:rsidRPr="006F477D" w:rsidRDefault="00320FC2" w:rsidP="00320F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и урегулированию конфликта интересов (далее - </w:t>
      </w:r>
      <w:r w:rsidR="00F212B4" w:rsidRPr="006F477D">
        <w:rPr>
          <w:rFonts w:ascii="Times New Roman" w:hAnsi="Times New Roman" w:cs="Times New Roman"/>
          <w:sz w:val="24"/>
          <w:szCs w:val="24"/>
        </w:rPr>
        <w:t>комиссия), образуемая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в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320FC2" w:rsidRPr="006F477D" w:rsidRDefault="00D1155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</w:t>
      </w:r>
      <w:hyperlink r:id="rId7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иных государственных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20FC2" w:rsidRPr="006F477D">
        <w:rPr>
          <w:rFonts w:ascii="Times New Roman" w:hAnsi="Times New Roman" w:cs="Times New Roman"/>
          <w:sz w:val="24"/>
          <w:szCs w:val="24"/>
        </w:rPr>
        <w:t>.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3. Основной задачей комиссий является:</w:t>
      </w:r>
    </w:p>
    <w:p w:rsidR="00320FC2" w:rsidRPr="006F477D" w:rsidRDefault="00F212B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>а) обеспечение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6F477D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95176F">
        <w:rPr>
          <w:rFonts w:ascii="Times New Roman" w:hAnsi="Times New Roman" w:cs="Times New Roman"/>
          <w:sz w:val="24"/>
          <w:szCs w:val="24"/>
        </w:rPr>
        <w:t>, лицами, замещающими муниципальные должности</w:t>
      </w:r>
      <w:r w:rsidRPr="006F477D">
        <w:rPr>
          <w:rFonts w:ascii="Times New Roman" w:hAnsi="Times New Roman" w:cs="Times New Roman"/>
          <w:sz w:val="24"/>
          <w:szCs w:val="24"/>
        </w:rPr>
        <w:t xml:space="preserve"> (далее - муниципальные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320FC2" w:rsidRPr="006F477D" w:rsidRDefault="00D1155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осуществление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="00320FC2" w:rsidRPr="006F477D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D20EDF" w:rsidRPr="006F477D" w:rsidRDefault="00683B62" w:rsidP="00D20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служащих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</w:t>
      </w:r>
    </w:p>
    <w:p w:rsidR="00320FC2" w:rsidRPr="006F477D" w:rsidRDefault="00E53E58" w:rsidP="00D20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6F477D">
        <w:rPr>
          <w:rFonts w:ascii="Times New Roman" w:hAnsi="Times New Roman" w:cs="Times New Roman"/>
          <w:sz w:val="24"/>
          <w:szCs w:val="24"/>
        </w:rPr>
        <w:t>5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.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председателя комиссии, секретарь комиссии и</w:t>
      </w:r>
      <w:r w:rsidR="006046CC">
        <w:rPr>
          <w:rFonts w:ascii="Times New Roman" w:hAnsi="Times New Roman" w:cs="Times New Roman"/>
          <w:sz w:val="24"/>
          <w:szCs w:val="24"/>
        </w:rPr>
        <w:t xml:space="preserve"> </w:t>
      </w:r>
      <w:r w:rsidR="0014083B">
        <w:rPr>
          <w:rFonts w:ascii="Times New Roman" w:hAnsi="Times New Roman" w:cs="Times New Roman"/>
          <w:sz w:val="24"/>
          <w:szCs w:val="24"/>
        </w:rPr>
        <w:t xml:space="preserve">независимый эксперт, </w:t>
      </w:r>
      <w:r w:rsidR="006046CC">
        <w:rPr>
          <w:rFonts w:ascii="Times New Roman" w:hAnsi="Times New Roman" w:cs="Times New Roman"/>
          <w:sz w:val="24"/>
          <w:szCs w:val="24"/>
        </w:rPr>
        <w:t>представитель уполномоченного органа Санкт-Петербурга по профилактике коррупционных и иных правонарушений</w:t>
      </w:r>
      <w:r w:rsidR="00D20EDF" w:rsidRPr="006F477D">
        <w:rPr>
          <w:rFonts w:ascii="Times New Roman" w:hAnsi="Times New Roman" w:cs="Times New Roman"/>
          <w:sz w:val="24"/>
          <w:szCs w:val="24"/>
        </w:rPr>
        <w:t>.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F5272E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Pr="006F477D">
        <w:rPr>
          <w:rFonts w:ascii="Times New Roman" w:hAnsi="Times New Roman" w:cs="Times New Roman"/>
          <w:sz w:val="24"/>
          <w:szCs w:val="24"/>
        </w:rPr>
        <w:t xml:space="preserve">комиссии утверждается </w:t>
      </w:r>
      <w:r w:rsidR="0095176F">
        <w:rPr>
          <w:rFonts w:ascii="Times New Roman" w:hAnsi="Times New Roman" w:cs="Times New Roman"/>
          <w:sz w:val="24"/>
          <w:szCs w:val="24"/>
        </w:rPr>
        <w:t xml:space="preserve"> </w:t>
      </w:r>
      <w:r w:rsidR="00721B43">
        <w:rPr>
          <w:rFonts w:ascii="Times New Roman" w:hAnsi="Times New Roman" w:cs="Times New Roman"/>
          <w:sz w:val="24"/>
          <w:szCs w:val="24"/>
        </w:rPr>
        <w:t>приложением 1 к настоящему Положению.</w:t>
      </w:r>
    </w:p>
    <w:p w:rsidR="00320FC2" w:rsidRPr="006F477D" w:rsidRDefault="00E53E5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6</w:t>
      </w:r>
      <w:r w:rsidR="00320FC2" w:rsidRPr="006F477D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0FC2" w:rsidRPr="006F477D" w:rsidRDefault="00E53E5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6F477D">
        <w:rPr>
          <w:rFonts w:ascii="Times New Roman" w:hAnsi="Times New Roman" w:cs="Times New Roman"/>
          <w:sz w:val="24"/>
          <w:szCs w:val="24"/>
        </w:rPr>
        <w:t>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заседаниях комиссии с правом совещательного голоса </w:t>
      </w:r>
      <w:r w:rsidR="00C476FD" w:rsidRPr="006F477D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C92936" w:rsidRPr="006F477D">
        <w:rPr>
          <w:rFonts w:ascii="Times New Roman" w:hAnsi="Times New Roman" w:cs="Times New Roman"/>
          <w:sz w:val="24"/>
          <w:szCs w:val="24"/>
        </w:rPr>
        <w:t>участвовать</w:t>
      </w:r>
      <w:r w:rsidR="00320FC2" w:rsidRPr="006F477D">
        <w:rPr>
          <w:rFonts w:ascii="Times New Roman" w:hAnsi="Times New Roman" w:cs="Times New Roman"/>
          <w:sz w:val="24"/>
          <w:szCs w:val="24"/>
        </w:rPr>
        <w:t>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C92936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320FC2" w:rsidRPr="006F477D" w:rsidRDefault="00C9293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"/>
      <w:bookmarkEnd w:id="3"/>
      <w:r w:rsidRPr="006F477D">
        <w:rPr>
          <w:rFonts w:ascii="Times New Roman" w:hAnsi="Times New Roman" w:cs="Times New Roman"/>
          <w:sz w:val="24"/>
          <w:szCs w:val="24"/>
        </w:rPr>
        <w:t>б) другие муниципальные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служащие,</w:t>
      </w:r>
      <w:r w:rsidR="00D11557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14083B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замещающие должности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службы; специалисты, которые мо</w:t>
      </w:r>
      <w:r w:rsidR="00D8153D" w:rsidRPr="006F477D">
        <w:rPr>
          <w:rFonts w:ascii="Times New Roman" w:hAnsi="Times New Roman" w:cs="Times New Roman"/>
          <w:sz w:val="24"/>
          <w:szCs w:val="24"/>
        </w:rPr>
        <w:t>гут дать пояснения по вопросам муниципальной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320FC2" w:rsidRPr="006F477D" w:rsidRDefault="00D8153D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членов комиссии,</w:t>
      </w:r>
      <w:r w:rsidRPr="006F477D">
        <w:rPr>
          <w:rFonts w:ascii="Times New Roman" w:hAnsi="Times New Roman" w:cs="Times New Roman"/>
          <w:sz w:val="24"/>
          <w:szCs w:val="24"/>
        </w:rPr>
        <w:t xml:space="preserve"> являющихся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>служащими Местной Администрации</w:t>
      </w:r>
      <w:r w:rsidR="00320FC2" w:rsidRPr="006F477D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320FC2" w:rsidRPr="006F477D" w:rsidRDefault="00D8153D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9</w:t>
      </w:r>
      <w:r w:rsidR="00320FC2" w:rsidRPr="006F477D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0FC2" w:rsidRPr="006F477D" w:rsidRDefault="00DC15B9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6F477D">
        <w:rPr>
          <w:rFonts w:ascii="Times New Roman" w:hAnsi="Times New Roman" w:cs="Times New Roman"/>
          <w:sz w:val="24"/>
          <w:szCs w:val="24"/>
        </w:rPr>
        <w:t>10</w:t>
      </w:r>
      <w:r w:rsidR="00320FC2" w:rsidRPr="006F477D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320FC2" w:rsidRPr="006F477D" w:rsidRDefault="00320FC2" w:rsidP="00C95C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38"/>
      <w:bookmarkEnd w:id="5"/>
      <w:r w:rsidRPr="006F477D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6" w:name="P39"/>
      <w:bookmarkEnd w:id="6"/>
      <w:r w:rsidR="00DC15B9" w:rsidRPr="006F477D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</w:t>
      </w:r>
      <w:r w:rsidR="00DC15B9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представленных в соответствии с </w:t>
      </w:r>
      <w:hyperlink r:id="rId10" w:history="1">
        <w:r w:rsidR="00DC15B9" w:rsidRPr="006F477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Указом</w:t>
        </w:r>
      </w:hyperlink>
      <w:r w:rsidR="00DC15B9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Президента Российской Федерации от 18 мая 2009 г. N 559</w:t>
      </w:r>
      <w:bookmarkStart w:id="7" w:name="P40"/>
      <w:bookmarkEnd w:id="7"/>
      <w:r w:rsidR="00C95C8E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95C8E" w:rsidRPr="006F477D">
        <w:rPr>
          <w:rFonts w:ascii="Times New Roman" w:hAnsi="Times New Roman" w:cs="Times New Roman"/>
          <w:sz w:val="24"/>
          <w:szCs w:val="24"/>
        </w:rPr>
        <w:t xml:space="preserve"> несоблюдение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C95C8E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"/>
      <w:bookmarkEnd w:id="8"/>
      <w:r w:rsidRPr="006F477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95176F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или Главе Местной Администрации</w:t>
      </w:r>
      <w:r w:rsidRPr="006F477D">
        <w:rPr>
          <w:rFonts w:ascii="Times New Roman" w:hAnsi="Times New Roman" w:cs="Times New Roman"/>
          <w:sz w:val="24"/>
          <w:szCs w:val="24"/>
        </w:rPr>
        <w:t>:</w:t>
      </w:r>
    </w:p>
    <w:p w:rsidR="00320FC2" w:rsidRPr="006F477D" w:rsidRDefault="00E3794A" w:rsidP="00E37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договора</w:t>
      </w:r>
      <w:bookmarkStart w:id="9" w:name="P42"/>
      <w:bookmarkEnd w:id="9"/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>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"/>
      <w:bookmarkEnd w:id="10"/>
      <w:r w:rsidRPr="006F477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4"/>
      <w:bookmarkEnd w:id="11"/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служащего о невозможности выполнить требования Федерального </w:t>
      </w:r>
      <w:hyperlink r:id="rId1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6"/>
      <w:bookmarkEnd w:id="12"/>
      <w:r w:rsidRPr="006F477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8"/>
      <w:bookmarkEnd w:id="13"/>
      <w:r w:rsidRPr="006F477D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>Главы</w:t>
      </w:r>
      <w:r w:rsidR="009517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Главы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95176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 посёлок Тярлево </w:t>
      </w:r>
      <w:r w:rsidRPr="006F477D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B72716" w:rsidRPr="006F477D" w:rsidRDefault="00B72716" w:rsidP="00B7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716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Pr="006F477D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="0095176F">
        <w:rPr>
          <w:rFonts w:ascii="Times New Roman" w:hAnsi="Times New Roman" w:cs="Times New Roman"/>
          <w:sz w:val="24"/>
          <w:szCs w:val="24"/>
        </w:rPr>
        <w:t xml:space="preserve"> или Главой муниципального образования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B72716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72716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предусмотренных </w:t>
      </w:r>
      <w:hyperlink r:id="rId12" w:history="1">
        <w:r w:rsidRPr="00B7271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271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B7271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7271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320FC2" w:rsidRPr="006F477D" w:rsidRDefault="00B7271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"/>
      <w:bookmarkStart w:id="15" w:name="P51"/>
      <w:bookmarkEnd w:id="14"/>
      <w:bookmarkEnd w:id="15"/>
      <w:proofErr w:type="gramStart"/>
      <w:r w:rsidRPr="006F477D">
        <w:rPr>
          <w:rFonts w:ascii="Times New Roman" w:hAnsi="Times New Roman" w:cs="Times New Roman"/>
          <w:sz w:val="24"/>
          <w:szCs w:val="24"/>
        </w:rPr>
        <w:t>д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070A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9517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службы, трудового или гражданско-правового договора на выполнение работ (оказание услуг), если отдельные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95176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20FC2" w:rsidRPr="006F477D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415673">
        <w:rPr>
          <w:rFonts w:ascii="Times New Roman" w:hAnsi="Times New Roman" w:cs="Times New Roman"/>
          <w:sz w:val="24"/>
          <w:szCs w:val="24"/>
        </w:rPr>
        <w:t>Главе муниципального образования или Главе Местной Администрации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415673">
        <w:rPr>
          <w:rFonts w:ascii="Times New Roman" w:hAnsi="Times New Roman" w:cs="Times New Roman"/>
          <w:sz w:val="24"/>
          <w:szCs w:val="24"/>
        </w:rPr>
        <w:t>Глава муниципального образования или Глава Местной Администрации осуществляю</w:t>
      </w:r>
      <w:r w:rsidRPr="006F477D">
        <w:rPr>
          <w:rFonts w:ascii="Times New Roman" w:hAnsi="Times New Roman" w:cs="Times New Roman"/>
          <w:sz w:val="24"/>
          <w:szCs w:val="24"/>
        </w:rPr>
        <w:t xml:space="preserve">т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служащим, планирующим свое увольнение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.3. Уведомление, указанное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415673">
        <w:rPr>
          <w:rFonts w:ascii="Times New Roman" w:hAnsi="Times New Roman" w:cs="Times New Roman"/>
          <w:sz w:val="24"/>
          <w:szCs w:val="24"/>
        </w:rPr>
        <w:t>Главой муниципального образования или Главой Местной Администрации, которы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е осуществляет подготовку мотивированного заключения о соблюдении гражданином, замещавшим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требований </w:t>
      </w:r>
      <w:hyperlink r:id="rId1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1E70EA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или Главой Местной Администрации, которые осуществляю</w:t>
      </w:r>
      <w:r w:rsidR="00320FC2" w:rsidRPr="006F477D">
        <w:rPr>
          <w:rFonts w:ascii="Times New Roman" w:hAnsi="Times New Roman" w:cs="Times New Roman"/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320FC2" w:rsidRPr="006F477D" w:rsidRDefault="00D475A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</w:t>
      </w:r>
      <w:r w:rsidRPr="006F477D">
        <w:rPr>
          <w:rFonts w:ascii="Times New Roman" w:hAnsi="Times New Roman" w:cs="Times New Roman"/>
          <w:sz w:val="24"/>
          <w:szCs w:val="24"/>
        </w:rPr>
        <w:t xml:space="preserve">астоящего Положения, </w:t>
      </w:r>
      <w:r w:rsidR="001E70E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или Глава Местной Администрации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служащим, представившим обращение или уведомление, получать от него письменные пояснения, а </w:t>
      </w:r>
      <w:r w:rsidRPr="006F477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20FC2" w:rsidRPr="006F477D">
        <w:rPr>
          <w:rFonts w:ascii="Times New Roman" w:hAnsi="Times New Roman" w:cs="Times New Roman"/>
          <w:sz w:val="24"/>
          <w:szCs w:val="24"/>
        </w:rPr>
        <w:t>может направлять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дней.</w:t>
      </w:r>
    </w:p>
    <w:p w:rsidR="00320FC2" w:rsidRPr="006F477D" w:rsidRDefault="00D475A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9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18.1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18.2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D475A4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9224D5" w:rsidRPr="006F477D">
        <w:rPr>
          <w:rFonts w:ascii="Times New Roman" w:hAnsi="Times New Roman" w:cs="Times New Roman"/>
          <w:sz w:val="24"/>
          <w:szCs w:val="24"/>
        </w:rPr>
        <w:t xml:space="preserve">и, с информацией, поступившей  </w:t>
      </w:r>
      <w:r w:rsidRPr="006F477D">
        <w:rPr>
          <w:rFonts w:ascii="Times New Roman" w:hAnsi="Times New Roman" w:cs="Times New Roman"/>
          <w:sz w:val="24"/>
          <w:szCs w:val="24"/>
        </w:rPr>
        <w:t>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34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"б" пункта </w:t>
        </w:r>
        <w:r w:rsidR="00C5621C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9"/>
      <w:bookmarkEnd w:id="16"/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w:anchor="P4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1"/>
      <w:bookmarkEnd w:id="17"/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службы. О намерении лично присутствовать на заседании комиссии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4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 w:rsidR="000930DA" w:rsidRPr="006F477D">
        <w:rPr>
          <w:rFonts w:ascii="Times New Roman" w:hAnsi="Times New Roman" w:cs="Times New Roman"/>
          <w:sz w:val="24"/>
          <w:szCs w:val="24"/>
        </w:rPr>
        <w:t>мун</w:t>
      </w:r>
      <w:r w:rsidR="00453FA0" w:rsidRPr="006F477D"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служащего или гражданина в случае: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4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="000930DA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1E70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или гражданина лично присутствовать на заседании комиссии;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A90579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0FC2" w:rsidRPr="006F477D" w:rsidRDefault="00A90579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14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 или гражданина, замещавшего должность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320FC2" w:rsidRPr="006F477D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</w:t>
      </w:r>
      <w:r w:rsidR="00225B92" w:rsidRPr="006F477D">
        <w:rPr>
          <w:rFonts w:ascii="Times New Roman" w:hAnsi="Times New Roman" w:cs="Times New Roman"/>
          <w:sz w:val="24"/>
          <w:szCs w:val="24"/>
        </w:rPr>
        <w:t>5</w:t>
      </w:r>
      <w:r w:rsidRPr="006F477D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2"/>
      <w:bookmarkEnd w:id="18"/>
      <w:r w:rsidRPr="006F477D">
        <w:rPr>
          <w:rFonts w:ascii="Times New Roman" w:hAnsi="Times New Roman" w:cs="Times New Roman"/>
          <w:sz w:val="24"/>
          <w:szCs w:val="24"/>
        </w:rPr>
        <w:t>16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3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подпункт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"а"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3"/>
      <w:bookmarkEnd w:id="19"/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7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</w:t>
      </w:r>
      <w:r w:rsidRPr="006F477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8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8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настоящего пункта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0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втором 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"а"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муниципальный  </w:t>
      </w:r>
      <w:r w:rsidRPr="006F477D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1"/>
      <w:bookmarkEnd w:id="20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D0733">
        <w:rPr>
          <w:rFonts w:ascii="Times New Roman" w:hAnsi="Times New Roman" w:cs="Times New Roman"/>
          <w:sz w:val="24"/>
          <w:szCs w:val="24"/>
        </w:rPr>
        <w:t xml:space="preserve">или Главе Муниципального образования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4A37A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5"/>
      <w:bookmarkEnd w:id="21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4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9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20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</w:t>
      </w:r>
      <w:r w:rsidR="00B72716" w:rsidRPr="006F477D">
        <w:rPr>
          <w:rFonts w:ascii="Times New Roman" w:hAnsi="Times New Roman" w:cs="Times New Roman"/>
          <w:sz w:val="24"/>
          <w:szCs w:val="24"/>
        </w:rPr>
        <w:t>ом случае комиссия рекомендует Главе Местной Администрации</w:t>
      </w:r>
      <w:r w:rsidR="006D0733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F47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77D">
        <w:rPr>
          <w:rFonts w:ascii="Times New Roman" w:hAnsi="Times New Roman" w:cs="Times New Roman"/>
          <w:sz w:val="24"/>
          <w:szCs w:val="24"/>
        </w:rPr>
        <w:t xml:space="preserve"> расходами, в органы </w:t>
      </w:r>
      <w:r w:rsidRPr="006F477D">
        <w:rPr>
          <w:rFonts w:ascii="Times New Roman" w:hAnsi="Times New Roman" w:cs="Times New Roman"/>
          <w:sz w:val="24"/>
          <w:szCs w:val="24"/>
        </w:rPr>
        <w:lastRenderedPageBreak/>
        <w:t>прокуратуры и (или) иные государственные органы в соответствии с их компетенцией.</w:t>
      </w:r>
    </w:p>
    <w:p w:rsidR="00320FC2" w:rsidRPr="006F477D" w:rsidRDefault="00B7271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w:anchor="P4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D0733">
        <w:rPr>
          <w:rFonts w:ascii="Times New Roman" w:hAnsi="Times New Roman" w:cs="Times New Roman"/>
          <w:sz w:val="24"/>
          <w:szCs w:val="24"/>
        </w:rPr>
        <w:t xml:space="preserve">или Главе Муниципального образования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03"/>
      <w:bookmarkEnd w:id="22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должностных обязанностей конфликт интересов отсутствует;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и (или)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его руководителю </w:t>
      </w:r>
      <w:r w:rsidRPr="006F477D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6D0733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3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-</w:t>
      </w:r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.3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0"/>
      <w:bookmarkEnd w:id="23"/>
      <w:r w:rsidRPr="006F477D">
        <w:rPr>
          <w:rFonts w:ascii="Times New Roman" w:hAnsi="Times New Roman" w:cs="Times New Roman"/>
          <w:sz w:val="24"/>
          <w:szCs w:val="24"/>
        </w:rPr>
        <w:t>20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</w:t>
      </w:r>
      <w:r w:rsidRPr="006F477D">
        <w:rPr>
          <w:rFonts w:ascii="Times New Roman" w:hAnsi="Times New Roman" w:cs="Times New Roman"/>
          <w:sz w:val="24"/>
          <w:szCs w:val="24"/>
        </w:rPr>
        <w:t xml:space="preserve">жданина, замещавшего должность 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службы,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AC4610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4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"в"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37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D0136B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24</w:t>
      </w:r>
      <w:r w:rsidR="00320FC2" w:rsidRPr="006F477D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25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служащий.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26</w:t>
      </w:r>
      <w:r w:rsidR="00320FC2" w:rsidRPr="006F477D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направляются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 </w:t>
      </w:r>
      <w:r w:rsidR="00AC4610">
        <w:rPr>
          <w:rFonts w:ascii="Times New Roman" w:hAnsi="Times New Roman" w:cs="Times New Roman"/>
          <w:sz w:val="24"/>
          <w:szCs w:val="24"/>
        </w:rPr>
        <w:t>или Главе Муниципального образования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</w:t>
      </w:r>
      <w:r w:rsidRPr="006F477D">
        <w:rPr>
          <w:rFonts w:ascii="Times New Roman" w:hAnsi="Times New Roman" w:cs="Times New Roman"/>
          <w:sz w:val="24"/>
          <w:szCs w:val="24"/>
        </w:rPr>
        <w:t>–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руководителю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рассмотрен вопрос о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320FC2" w:rsidRPr="006F477D">
        <w:rPr>
          <w:rFonts w:ascii="Times New Roman" w:hAnsi="Times New Roman" w:cs="Times New Roman"/>
          <w:sz w:val="24"/>
          <w:szCs w:val="24"/>
        </w:rPr>
        <w:t>Выписка из решения комиссии, заверенн</w:t>
      </w:r>
      <w:r w:rsidR="00FF7FCB" w:rsidRPr="006F477D">
        <w:rPr>
          <w:rFonts w:ascii="Times New Roman" w:hAnsi="Times New Roman" w:cs="Times New Roman"/>
          <w:sz w:val="24"/>
          <w:szCs w:val="24"/>
        </w:rPr>
        <w:t xml:space="preserve">ая подписью секретаря комиссии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вручается гражданину, замещавшему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 в отношении которого рассматривался вопрос, указанный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FF7FCB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20FC2" w:rsidRPr="006F477D" w:rsidRDefault="00FF7FC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31</w:t>
      </w:r>
      <w:r w:rsidR="00320FC2" w:rsidRPr="006F477D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Pr="006F477D">
        <w:rPr>
          <w:rFonts w:ascii="Times New Roman" w:hAnsi="Times New Roman" w:cs="Times New Roman"/>
          <w:sz w:val="24"/>
          <w:szCs w:val="24"/>
        </w:rPr>
        <w:t xml:space="preserve"> заседании комиссии, осуществляе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тся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лицом, ответственным за работу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</w:p>
    <w:p w:rsidR="00FF7FCB" w:rsidRDefault="00FF7FC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32. Дело с материалами заседания комиссии хранится в </w:t>
      </w:r>
      <w:r w:rsidR="00AC4610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Pr="006F477D">
        <w:rPr>
          <w:rFonts w:ascii="Times New Roman" w:hAnsi="Times New Roman" w:cs="Times New Roman"/>
          <w:sz w:val="24"/>
          <w:szCs w:val="24"/>
        </w:rPr>
        <w:t>муниципального образования посёлок Тярлево.</w:t>
      </w: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07A" w:rsidRDefault="00C9507A" w:rsidP="00E724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7A4A" w:rsidRPr="0093715A" w:rsidRDefault="00467A4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71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7A4A" w:rsidRP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715A">
        <w:rPr>
          <w:rFonts w:ascii="Times New Roman" w:hAnsi="Times New Roman" w:cs="Times New Roman"/>
          <w:sz w:val="24"/>
          <w:szCs w:val="24"/>
        </w:rPr>
        <w:t xml:space="preserve">к </w:t>
      </w:r>
      <w:r w:rsidR="00467A4A" w:rsidRPr="0093715A">
        <w:rPr>
          <w:rFonts w:ascii="Times New Roman" w:hAnsi="Times New Roman" w:cs="Times New Roman"/>
          <w:sz w:val="24"/>
          <w:szCs w:val="24"/>
        </w:rPr>
        <w:t xml:space="preserve">Положению о комиссии по соблюдению </w:t>
      </w:r>
      <w:r w:rsidRPr="0093715A">
        <w:rPr>
          <w:rFonts w:ascii="Times New Roman" w:hAnsi="Times New Roman" w:cs="Times New Roman"/>
          <w:sz w:val="24"/>
          <w:szCs w:val="24"/>
        </w:rPr>
        <w:t xml:space="preserve"> </w:t>
      </w:r>
      <w:r w:rsidR="00467A4A" w:rsidRPr="0093715A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  <w:r w:rsidRPr="0093715A">
        <w:rPr>
          <w:rFonts w:ascii="Times New Roman" w:hAnsi="Times New Roman" w:cs="Times New Roman"/>
          <w:sz w:val="24"/>
          <w:szCs w:val="24"/>
        </w:rPr>
        <w:t xml:space="preserve"> </w:t>
      </w:r>
      <w:r w:rsidR="00467A4A" w:rsidRPr="0093715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Pr="0093715A">
        <w:rPr>
          <w:rFonts w:ascii="Times New Roman" w:hAnsi="Times New Roman" w:cs="Times New Roman"/>
          <w:sz w:val="24"/>
          <w:szCs w:val="24"/>
        </w:rPr>
        <w:t xml:space="preserve">в </w:t>
      </w:r>
      <w:r w:rsidR="00467A4A" w:rsidRPr="0093715A">
        <w:rPr>
          <w:rFonts w:ascii="Times New Roman" w:hAnsi="Times New Roman" w:cs="Times New Roman"/>
          <w:sz w:val="24"/>
          <w:szCs w:val="24"/>
        </w:rPr>
        <w:t>органах местного самоуправления муниципального образования посёлок Тярлево</w:t>
      </w:r>
    </w:p>
    <w:p w:rsid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5"/>
          <w:szCs w:val="25"/>
        </w:rPr>
      </w:pPr>
    </w:p>
    <w:p w:rsidR="0093715A" w:rsidRP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Pr="0093715A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15A">
        <w:rPr>
          <w:rFonts w:ascii="Times New Roman" w:hAnsi="Times New Roman" w:cs="Times New Roman"/>
          <w:b/>
          <w:sz w:val="32"/>
          <w:szCs w:val="32"/>
        </w:rPr>
        <w:t>Персональный и количественный состав комиссии по соблюдению требований к служебному поведению и урегулированию конфликта интересов  в органах местного самоуправления муниципального образования посёлок Тярлево.</w:t>
      </w:r>
    </w:p>
    <w:p w:rsidR="00C9507A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507A" w:rsidRPr="006F477D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7CBB" w:rsidRPr="00D84AD9" w:rsidRDefault="00C9507A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 xml:space="preserve">1. председатель комиссии  специалист  первой категории финансово экономического отдела Местной Администрации муниципального образования посёлок Тярлево Н.И. </w:t>
      </w:r>
      <w:proofErr w:type="spellStart"/>
      <w:r w:rsidRPr="00D84AD9">
        <w:rPr>
          <w:rFonts w:ascii="Times New Roman" w:hAnsi="Times New Roman" w:cs="Times New Roman"/>
          <w:sz w:val="24"/>
          <w:szCs w:val="24"/>
        </w:rPr>
        <w:t>Марцулевич</w:t>
      </w:r>
      <w:proofErr w:type="spellEnd"/>
    </w:p>
    <w:p w:rsidR="00C9507A" w:rsidRPr="00D84AD9" w:rsidRDefault="00C9507A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</w:t>
      </w:r>
      <w:r w:rsidR="0093715A" w:rsidRPr="00D84AD9">
        <w:rPr>
          <w:rFonts w:ascii="Times New Roman" w:hAnsi="Times New Roman" w:cs="Times New Roman"/>
          <w:sz w:val="24"/>
          <w:szCs w:val="24"/>
        </w:rPr>
        <w:t>– ведущий специалист Местной Администрации муниципального образования посёлок Тярлево</w:t>
      </w:r>
      <w:r w:rsidR="006A41BF" w:rsidRPr="00D84AD9">
        <w:rPr>
          <w:rFonts w:ascii="Times New Roman" w:hAnsi="Times New Roman" w:cs="Times New Roman"/>
          <w:sz w:val="24"/>
          <w:szCs w:val="24"/>
        </w:rPr>
        <w:t xml:space="preserve"> Е.А. Лутченко</w:t>
      </w:r>
    </w:p>
    <w:p w:rsidR="006046CC" w:rsidRPr="00D84AD9" w:rsidRDefault="006A41BF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>3. секретарь комиссии</w:t>
      </w:r>
      <w:r w:rsidR="006D3776">
        <w:rPr>
          <w:rFonts w:ascii="Times New Roman" w:hAnsi="Times New Roman" w:cs="Times New Roman"/>
          <w:sz w:val="24"/>
          <w:szCs w:val="24"/>
        </w:rPr>
        <w:t xml:space="preserve"> - </w:t>
      </w:r>
      <w:r w:rsidRPr="00D84AD9">
        <w:rPr>
          <w:rFonts w:ascii="Times New Roman" w:hAnsi="Times New Roman" w:cs="Times New Roman"/>
          <w:sz w:val="24"/>
          <w:szCs w:val="24"/>
        </w:rPr>
        <w:t xml:space="preserve"> </w:t>
      </w:r>
      <w:r w:rsidR="00D84AD9" w:rsidRPr="00D84AD9">
        <w:rPr>
          <w:rFonts w:ascii="Times New Roman" w:hAnsi="Times New Roman" w:cs="Times New Roman"/>
          <w:sz w:val="24"/>
          <w:szCs w:val="24"/>
        </w:rPr>
        <w:t>специалист первой категории Местной Администрации</w:t>
      </w:r>
      <w:r w:rsidR="006D37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посёлок Тярлево </w:t>
      </w:r>
      <w:r w:rsidR="00D84AD9" w:rsidRPr="00D84AD9">
        <w:rPr>
          <w:rFonts w:ascii="Times New Roman" w:hAnsi="Times New Roman" w:cs="Times New Roman"/>
          <w:sz w:val="24"/>
          <w:szCs w:val="24"/>
        </w:rPr>
        <w:t xml:space="preserve"> И.Ю. </w:t>
      </w:r>
      <w:proofErr w:type="spellStart"/>
      <w:r w:rsidR="00D84AD9" w:rsidRPr="00D84AD9">
        <w:rPr>
          <w:rFonts w:ascii="Times New Roman" w:hAnsi="Times New Roman" w:cs="Times New Roman"/>
          <w:sz w:val="24"/>
          <w:szCs w:val="24"/>
        </w:rPr>
        <w:t>Дереновская</w:t>
      </w:r>
      <w:proofErr w:type="spellEnd"/>
    </w:p>
    <w:p w:rsidR="006046CC" w:rsidRDefault="00D84AD9" w:rsidP="0032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4F4A">
        <w:rPr>
          <w:rFonts w:ascii="Times New Roman" w:hAnsi="Times New Roman" w:cs="Times New Roman"/>
          <w:sz w:val="24"/>
          <w:szCs w:val="24"/>
        </w:rPr>
        <w:t xml:space="preserve">независимый эксперт, </w:t>
      </w:r>
      <w:r w:rsidR="006046CC" w:rsidRPr="00D84AD9">
        <w:rPr>
          <w:rFonts w:ascii="Times New Roman" w:hAnsi="Times New Roman" w:cs="Times New Roman"/>
          <w:sz w:val="24"/>
          <w:szCs w:val="24"/>
        </w:rPr>
        <w:t>представитель уполномоченного органа Санкт-Петербурга по профилактике коррупционных и иных правонарушений</w:t>
      </w:r>
    </w:p>
    <w:p w:rsidR="00C149D1" w:rsidRDefault="00C149D1" w:rsidP="00320FC2">
      <w:pPr>
        <w:rPr>
          <w:rFonts w:ascii="Times New Roman" w:hAnsi="Times New Roman" w:cs="Times New Roman"/>
          <w:sz w:val="24"/>
          <w:szCs w:val="24"/>
        </w:rPr>
      </w:pPr>
    </w:p>
    <w:p w:rsidR="00C149D1" w:rsidRPr="00D84AD9" w:rsidRDefault="00C149D1" w:rsidP="00320FC2">
      <w:pPr>
        <w:rPr>
          <w:rFonts w:ascii="Times New Roman" w:hAnsi="Times New Roman" w:cs="Times New Roman"/>
          <w:sz w:val="24"/>
          <w:szCs w:val="24"/>
        </w:rPr>
      </w:pPr>
    </w:p>
    <w:sectPr w:rsidR="00C149D1" w:rsidRPr="00D84AD9" w:rsidSect="008C1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0"/>
    <w:rsid w:val="000930DA"/>
    <w:rsid w:val="000A4F4A"/>
    <w:rsid w:val="0014083B"/>
    <w:rsid w:val="001E70EA"/>
    <w:rsid w:val="00225B92"/>
    <w:rsid w:val="002A101D"/>
    <w:rsid w:val="002E3800"/>
    <w:rsid w:val="00320FC2"/>
    <w:rsid w:val="0039070A"/>
    <w:rsid w:val="003C7ABB"/>
    <w:rsid w:val="00415673"/>
    <w:rsid w:val="00453FA0"/>
    <w:rsid w:val="00454B93"/>
    <w:rsid w:val="00467A4A"/>
    <w:rsid w:val="00494B0F"/>
    <w:rsid w:val="004A37A8"/>
    <w:rsid w:val="005C40C7"/>
    <w:rsid w:val="006046CC"/>
    <w:rsid w:val="00683B62"/>
    <w:rsid w:val="006A41BF"/>
    <w:rsid w:val="006D0733"/>
    <w:rsid w:val="006D3776"/>
    <w:rsid w:val="006F477D"/>
    <w:rsid w:val="00721B43"/>
    <w:rsid w:val="007305B7"/>
    <w:rsid w:val="0076084B"/>
    <w:rsid w:val="007A1A16"/>
    <w:rsid w:val="008828D0"/>
    <w:rsid w:val="008C14A3"/>
    <w:rsid w:val="009224D5"/>
    <w:rsid w:val="0093715A"/>
    <w:rsid w:val="0095176F"/>
    <w:rsid w:val="00A90579"/>
    <w:rsid w:val="00A9794C"/>
    <w:rsid w:val="00AC4610"/>
    <w:rsid w:val="00B20B05"/>
    <w:rsid w:val="00B72716"/>
    <w:rsid w:val="00BA7CBB"/>
    <w:rsid w:val="00C149D1"/>
    <w:rsid w:val="00C2686A"/>
    <w:rsid w:val="00C476FD"/>
    <w:rsid w:val="00C5621C"/>
    <w:rsid w:val="00C92936"/>
    <w:rsid w:val="00C9507A"/>
    <w:rsid w:val="00C95C8E"/>
    <w:rsid w:val="00CF6DF3"/>
    <w:rsid w:val="00D0136B"/>
    <w:rsid w:val="00D11557"/>
    <w:rsid w:val="00D20EDF"/>
    <w:rsid w:val="00D475A4"/>
    <w:rsid w:val="00D8153D"/>
    <w:rsid w:val="00D84AD9"/>
    <w:rsid w:val="00DC15B9"/>
    <w:rsid w:val="00E13FB7"/>
    <w:rsid w:val="00E3794A"/>
    <w:rsid w:val="00E53E58"/>
    <w:rsid w:val="00E7246D"/>
    <w:rsid w:val="00F212B4"/>
    <w:rsid w:val="00F5272E"/>
    <w:rsid w:val="00F53575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6DF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F6D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6DF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6DF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F6D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6DF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72BA8EDA06E93F9AF3D2C901E9E24EB1A17774C06253E3DB12FFCEc7UDJ" TargetMode="External"/><Relationship Id="rId13" Type="http://schemas.openxmlformats.org/officeDocument/2006/relationships/hyperlink" Target="consultantplus://offline/ref=C7FA72BA8EDA06E93F9AF3D2C901E9E24EB1A17774C06253E3DB12FFCE7DA2B215713502cBU9J" TargetMode="External"/><Relationship Id="rId18" Type="http://schemas.openxmlformats.org/officeDocument/2006/relationships/hyperlink" Target="consultantplus://offline/ref=C7FA72BA8EDA06E93F9AF3D2C901E9E24EB0A67771C46253E3DB12FFCE7DA2B215713500BACFF87Bc9U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FA72BA8EDA06E93F9AF3D2C901E9E24EB0AC727BC76253E3DB12FFCEc7UDJ" TargetMode="External"/><Relationship Id="rId7" Type="http://schemas.openxmlformats.org/officeDocument/2006/relationships/hyperlink" Target="consultantplus://offline/ref=C7FA72BA8EDA06E93F9AF3D2C901E9E24DB0A27279903551B28E1CcFUAJ" TargetMode="External"/><Relationship Id="rId12" Type="http://schemas.openxmlformats.org/officeDocument/2006/relationships/hyperlink" Target="consultantplus://offline/ref=1A8B32908B274E5F834DE88C6C2E40B608A6D709B5CC909777F4FCF0BA872EE59EE665B3E4100DEBT6f1M" TargetMode="External"/><Relationship Id="rId17" Type="http://schemas.openxmlformats.org/officeDocument/2006/relationships/hyperlink" Target="consultantplus://offline/ref=C7FA72BA8EDA06E93F9AF3D2C901E9E24EB0A67771C46253E3DB12FFCE7DA2B215713500BACFF87Bc9U6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A72BA8EDA06E93F9AF3D2C901E9E24EB1A17774C06253E3DB12FFCE7DA2B215713503cBU2J" TargetMode="External"/><Relationship Id="rId20" Type="http://schemas.openxmlformats.org/officeDocument/2006/relationships/hyperlink" Target="consultantplus://offline/ref=C7FA72BA8EDA06E93F9AF3D2C901E9E24EB0AD7475C26253E3DB12FFCE7DA2B215713500BACFF87Ac9U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72BA8EDA06E93F9AF3D2C901E9E24EB1A17774C06253E3DB12FFCE7DA2B215713500BACFF871c9U5J" TargetMode="External"/><Relationship Id="rId11" Type="http://schemas.openxmlformats.org/officeDocument/2006/relationships/hyperlink" Target="consultantplus://offline/ref=C7FA72BA8EDA06E93F9AF3D2C901E9E24EB0AC727BC76253E3DB12FFCEc7UD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15" Type="http://schemas.openxmlformats.org/officeDocument/2006/relationships/hyperlink" Target="consultantplus://offline/ref=C7FA72BA8EDA06E93F9AF3D2C901E9E24EB1A17774C06253E3DB12FFCE7DA2B215713503cBU2J" TargetMode="External"/><Relationship Id="rId23" Type="http://schemas.openxmlformats.org/officeDocument/2006/relationships/hyperlink" Target="consultantplus://offline/ref=C7FA72BA8EDA06E93F9AF3D2C901E9E24EB1A17774C06253E3DB12FFCE7DA2B215713503cBU2J" TargetMode="External"/><Relationship Id="rId10" Type="http://schemas.openxmlformats.org/officeDocument/2006/relationships/hyperlink" Target="consultantplus://offline/ref=410E29E2DB337F794489235C5BF63BA818B5E6C6ABA75EC0CB2D26C53573341F21720D15EB34FF60h8g2I" TargetMode="External"/><Relationship Id="rId19" Type="http://schemas.openxmlformats.org/officeDocument/2006/relationships/hyperlink" Target="consultantplus://offline/ref=C7FA72BA8EDA06E93F9AF3D2C901E9E24EB0AD7475C26253E3DB12FFCE7DA2B215713500BACFF87Ac9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72BA8EDA06E93F9AF3D2C901E9E24EB1A47176CE6253E3DB12FFCE7DA2B215713500BACFF971c9U7J" TargetMode="External"/><Relationship Id="rId14" Type="http://schemas.openxmlformats.org/officeDocument/2006/relationships/hyperlink" Target="consultantplus://offline/ref=C7FA72BA8EDA06E93F9AF3D2C901E9E24EB1A47170C06253E3DB12FFCE7DA2B215713500BDCEcFUBJ" TargetMode="External"/><Relationship Id="rId22" Type="http://schemas.openxmlformats.org/officeDocument/2006/relationships/hyperlink" Target="consultantplus://offline/ref=C7FA72BA8EDA06E93F9AF3D2C901E9E24EB0AC727BC76253E3DB12FFCEc7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10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32</cp:revision>
  <cp:lastPrinted>2016-04-19T08:06:00Z</cp:lastPrinted>
  <dcterms:created xsi:type="dcterms:W3CDTF">2016-03-29T09:25:00Z</dcterms:created>
  <dcterms:modified xsi:type="dcterms:W3CDTF">2016-04-19T11:48:00Z</dcterms:modified>
</cp:coreProperties>
</file>