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CE" w:rsidRDefault="00C83DCE" w:rsidP="00C83DCE">
      <w:pPr>
        <w:pStyle w:val="ConsPlusTitle"/>
        <w:rPr>
          <w:rFonts w:ascii="Times New Roman" w:hAnsi="Times New Roman" w:cs="Times New Roman"/>
          <w:szCs w:val="22"/>
        </w:rPr>
      </w:pPr>
    </w:p>
    <w:p w:rsidR="00DA275E" w:rsidRDefault="00DA275E" w:rsidP="00C83DCE">
      <w:pPr>
        <w:pStyle w:val="ConsPlusTitle"/>
        <w:rPr>
          <w:rFonts w:ascii="Times New Roman" w:hAnsi="Times New Roman" w:cs="Times New Roman"/>
          <w:szCs w:val="22"/>
        </w:rPr>
      </w:pPr>
    </w:p>
    <w:p w:rsidR="00C83DCE" w:rsidRPr="00C83DCE" w:rsidRDefault="00C83DCE" w:rsidP="00C83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МЕСТНАЯ АДМИНИСТРАЦИЯ </w:t>
      </w:r>
    </w:p>
    <w:p w:rsidR="00C83DCE" w:rsidRPr="00C83DCE" w:rsidRDefault="00C83DCE" w:rsidP="00C83D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МУНИЦПАЛЬНОГО ОБРАЗОВАНИЯ ПОСЁЛОК ТЯРЛЕВО</w:t>
      </w:r>
    </w:p>
    <w:p w:rsidR="00C83DCE" w:rsidRPr="00C83DCE" w:rsidRDefault="00C83DCE" w:rsidP="00C83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DCE" w:rsidRPr="00C83DCE" w:rsidRDefault="00845046" w:rsidP="00845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C83DCE" w:rsidRPr="00C83DCE" w:rsidRDefault="00C83DCE" w:rsidP="00C8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DCE" w:rsidRPr="00C83DCE" w:rsidRDefault="00C83DCE" w:rsidP="00C8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DCE" w:rsidRPr="00EB5D0F" w:rsidRDefault="00800D7B" w:rsidP="00C83D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B5D0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 18</w:t>
      </w:r>
      <w:r w:rsidR="00AA73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.08.2017г.  № 30</w:t>
      </w:r>
      <w:r w:rsidR="00C83DCE" w:rsidRPr="00EB5D0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</w:t>
      </w:r>
    </w:p>
    <w:p w:rsidR="00C83DCE" w:rsidRPr="00EB5D0F" w:rsidRDefault="00C83DCE" w:rsidP="00C83DCE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70158" w:rsidRDefault="00B837EF" w:rsidP="00170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B5D0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800D7B" w:rsidRPr="00EB5D0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="00AA73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создании</w:t>
      </w:r>
      <w:r w:rsidR="001701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общественной комиссии</w:t>
      </w:r>
      <w:r w:rsidR="00AA73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gramStart"/>
      <w:r w:rsidR="00AA73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</w:t>
      </w:r>
      <w:proofErr w:type="gramEnd"/>
    </w:p>
    <w:p w:rsidR="00170158" w:rsidRDefault="00AA7352" w:rsidP="00170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Муниципальном</w:t>
      </w:r>
      <w:r w:rsidR="001701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образовании</w:t>
      </w:r>
      <w:proofErr w:type="gramEnd"/>
      <w:r w:rsidR="001701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C83DCE" w:rsidRPr="00B837EF" w:rsidRDefault="00170158" w:rsidP="00C83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поселок Тярлево</w:t>
      </w:r>
      <w:r w:rsidR="00C83DCE" w:rsidRPr="00EB5D0F">
        <w:rPr>
          <w:rFonts w:ascii="Times New Roman" w:eastAsia="Times New Roman" w:hAnsi="Times New Roman" w:cs="Times New Roman"/>
          <w:b/>
          <w:lang w:eastAsia="ru-RU"/>
        </w:rPr>
        <w:t>»</w:t>
      </w:r>
      <w:r w:rsidR="00B837EF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C83DCE" w:rsidRPr="00C83DCE" w:rsidRDefault="00C83DCE" w:rsidP="00C83DCE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A7352" w:rsidRDefault="00C83DCE" w:rsidP="00AA73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0158"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общественного </w:t>
      </w:r>
      <w:r w:rsid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проекта ведомственной целевой</w:t>
      </w:r>
      <w:r w:rsidR="00170158"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«Формирование комфортной г</w:t>
      </w:r>
      <w:r w:rsid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среды» </w:t>
      </w:r>
      <w:r w:rsidR="00170158"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 поселок Тярлево</w:t>
      </w:r>
      <w:r w:rsidR="00AA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0158"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AA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представления, рассмотрения </w:t>
      </w:r>
      <w:r w:rsidR="00170158"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предложений граждан и организаций о включении в программу «Формирование комфортной г</w:t>
      </w:r>
      <w:r w:rsidR="00AA73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среды»  М</w:t>
      </w:r>
      <w:r w:rsidR="00170158"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AA73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</w:t>
      </w:r>
      <w:r w:rsidR="009C64D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поселок Тярлево, утвержденных</w:t>
      </w:r>
      <w:r w:rsidR="00AA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Местной Администрации муниципального образования поселок Тярлево от  18.08.2017</w:t>
      </w:r>
      <w:r w:rsidR="00170158"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="009C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29 </w:t>
      </w:r>
      <w:r w:rsidR="00170158"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на территории </w:t>
      </w:r>
      <w:r w:rsidR="00AA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70158"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AA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Тярлево</w:t>
      </w:r>
      <w:proofErr w:type="gramEnd"/>
      <w:r w:rsidR="00AA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158"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МО) приоритетного проекта «Формирование комфортной городской среды»:</w:t>
      </w:r>
    </w:p>
    <w:p w:rsidR="00AA7352" w:rsidRPr="00AA7352" w:rsidRDefault="00AA7352" w:rsidP="00AA73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158" w:rsidRPr="00170158" w:rsidRDefault="00170158" w:rsidP="00AA73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Общественную комиссию </w:t>
      </w:r>
      <w:r w:rsidR="00AA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поселок Тярлево </w:t>
      </w:r>
      <w:r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 и утвердить ее состав согласно приложению № 1 к настоящему Распоряжению.</w:t>
      </w:r>
    </w:p>
    <w:p w:rsidR="00170158" w:rsidRPr="00170158" w:rsidRDefault="00170158" w:rsidP="0017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Комиссии согласно приложению № 2 к настоящему Распоряжению.</w:t>
      </w:r>
    </w:p>
    <w:p w:rsidR="00BE347F" w:rsidRDefault="00170158" w:rsidP="0017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течение 5-ти рабочих дней со дня подписания настоящего Распоряжения опубликовать его на официальном </w:t>
      </w:r>
      <w:r w:rsidR="00BE3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Местной Администрации</w:t>
      </w:r>
      <w:r w:rsidR="00BE347F" w:rsidRPr="00C8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BE347F" w:rsidRPr="00C83D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="00BE347F" w:rsidRPr="00C83D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://</w:t>
        </w:r>
        <w:r w:rsidR="00BE347F" w:rsidRPr="00C83D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www</w:t>
        </w:r>
        <w:r w:rsidR="00BE347F" w:rsidRPr="00C83D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="00BE347F" w:rsidRPr="00C83D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mo</w:t>
        </w:r>
        <w:proofErr w:type="spellEnd"/>
        <w:r w:rsidR="00BE347F" w:rsidRPr="00C83D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-</w:t>
        </w:r>
        <w:proofErr w:type="spellStart"/>
        <w:r w:rsidR="00BE347F" w:rsidRPr="00C83D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tyarlevo</w:t>
        </w:r>
        <w:proofErr w:type="spellEnd"/>
        <w:r w:rsidR="00BE347F" w:rsidRPr="00C83D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="00BE347F" w:rsidRPr="00C83D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="00BE347F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ar-SA"/>
        </w:rPr>
        <w:t xml:space="preserve"> </w:t>
      </w:r>
      <w:r w:rsidR="00BE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</w:t>
      </w:r>
      <w:r w:rsidR="00BE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«Интернет», </w:t>
      </w:r>
      <w:r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издании «</w:t>
      </w:r>
      <w:proofErr w:type="spellStart"/>
      <w:r w:rsidR="00BE347F">
        <w:rPr>
          <w:rFonts w:ascii="Times New Roman" w:eastAsia="Times New Roman" w:hAnsi="Times New Roman" w:cs="Times New Roman"/>
          <w:sz w:val="28"/>
          <w:szCs w:val="28"/>
          <w:lang w:eastAsia="ru-RU"/>
        </w:rPr>
        <w:t>Тярлевский</w:t>
      </w:r>
      <w:proofErr w:type="spellEnd"/>
      <w:r w:rsidR="00BE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170158" w:rsidRPr="00170158" w:rsidRDefault="00170158" w:rsidP="0017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Распоряжение вступает в силу после дня его официального опубликования.</w:t>
      </w:r>
    </w:p>
    <w:p w:rsidR="00C83DCE" w:rsidRPr="00BE347F" w:rsidRDefault="00170158" w:rsidP="00BE3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7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BE3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оставляю за собой.</w:t>
      </w:r>
    </w:p>
    <w:p w:rsidR="00C83DCE" w:rsidRPr="00C83DCE" w:rsidRDefault="00C83DCE" w:rsidP="00C8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3DCE" w:rsidRPr="00C83DCE" w:rsidRDefault="00C83DCE" w:rsidP="00C83DCE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3DCE" w:rsidRPr="00C83DCE" w:rsidRDefault="00C83DCE" w:rsidP="00C83DCE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3DCE" w:rsidRPr="00C83DCE" w:rsidRDefault="00C83DCE" w:rsidP="00C83DCE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</w:p>
    <w:p w:rsidR="00DA275E" w:rsidRDefault="00C83DCE" w:rsidP="00BE347F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Тярлево                                                                                  А.И. Долгов</w:t>
      </w:r>
    </w:p>
    <w:p w:rsidR="00BE347F" w:rsidRPr="00BE347F" w:rsidRDefault="00BE347F" w:rsidP="00BE347F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DCE" w:rsidRDefault="00C83DCE" w:rsidP="00C83DCE">
      <w:pPr>
        <w:pStyle w:val="ConsPlusTitle"/>
        <w:rPr>
          <w:rFonts w:ascii="Times New Roman" w:hAnsi="Times New Roman" w:cs="Times New Roman"/>
          <w:szCs w:val="22"/>
        </w:rPr>
      </w:pPr>
    </w:p>
    <w:p w:rsidR="00C83DCE" w:rsidRDefault="00C83DC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9C64D9" w:rsidRDefault="009C64D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9C64D9" w:rsidRDefault="009C64D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83DCE" w:rsidRPr="00C83DCE" w:rsidRDefault="00C83DCE" w:rsidP="00C8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D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Приложение №1</w:t>
      </w:r>
    </w:p>
    <w:p w:rsidR="00C83DCE" w:rsidRPr="00C83DCE" w:rsidRDefault="00BE347F" w:rsidP="00C83DCE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</w:t>
      </w:r>
      <w:r w:rsidR="00C83DCE" w:rsidRPr="00C83D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Местной Администрации </w:t>
      </w:r>
    </w:p>
    <w:p w:rsidR="00C83DCE" w:rsidRPr="00C83DCE" w:rsidRDefault="00C83DCE" w:rsidP="00C83DCE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D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поселок Тярлево</w:t>
      </w:r>
    </w:p>
    <w:p w:rsidR="00C83DCE" w:rsidRPr="00C83DCE" w:rsidRDefault="00800D7B" w:rsidP="00C83DCE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18</w:t>
      </w:r>
      <w:r w:rsidR="00B775A2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.08.2017 № 30</w:t>
      </w:r>
    </w:p>
    <w:p w:rsidR="00C83DCE" w:rsidRPr="00C83DCE" w:rsidRDefault="00C83DCE" w:rsidP="00C83DCE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Pr="00BE347F" w:rsidRDefault="00BE347F" w:rsidP="00BE3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347F" w:rsidRPr="00BE347F" w:rsidRDefault="00BE347F" w:rsidP="00BE3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32"/>
      <w:bookmarkEnd w:id="0"/>
      <w:r w:rsidRPr="00BE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:rsidR="00BE347F" w:rsidRPr="00BE347F" w:rsidRDefault="00BE347F" w:rsidP="00BE3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ОБЩЕСТВЕННОЙ КОМИССИИ</w:t>
      </w:r>
    </w:p>
    <w:p w:rsidR="00BE347F" w:rsidRDefault="00BE347F" w:rsidP="00BE3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5A2" w:rsidRPr="00BE347F" w:rsidRDefault="00B775A2" w:rsidP="00BE3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47F" w:rsidRPr="00BE347F" w:rsidRDefault="00BE347F" w:rsidP="00BE347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6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775A2" w:rsidRPr="00F02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Спиридонова Л.Н</w:t>
      </w:r>
    </w:p>
    <w:p w:rsidR="00BE347F" w:rsidRPr="00BE347F" w:rsidRDefault="00B775A2" w:rsidP="00B775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0216C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</w:t>
      </w:r>
      <w:r w:rsidR="00BE347F" w:rsidRPr="00BE347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E347F" w:rsidRPr="00BE347F" w:rsidRDefault="00B775A2" w:rsidP="00BE347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proofErr w:type="spellStart"/>
      <w:r w:rsidRPr="00F02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Школьникова</w:t>
      </w:r>
      <w:proofErr w:type="spellEnd"/>
      <w:r w:rsidRPr="00F02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И.Г</w:t>
      </w:r>
      <w:r w:rsidRPr="00F0216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E347F" w:rsidRPr="00BE347F" w:rsidRDefault="00B775A2" w:rsidP="00B775A2">
      <w:pPr>
        <w:widowControl w:val="0"/>
        <w:autoSpaceDE w:val="0"/>
        <w:autoSpaceDN w:val="0"/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21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  <w:r w:rsidR="00F021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Pr="00F021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(Ф.И.О.,</w:t>
      </w:r>
      <w:r w:rsidR="00BE347F" w:rsidRPr="00BE347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E347F" w:rsidRPr="00F0216C" w:rsidRDefault="00B775A2" w:rsidP="00B775A2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proofErr w:type="spellStart"/>
      <w:r w:rsidRPr="00F02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ОбъезчиковаА.С</w:t>
      </w:r>
      <w:proofErr w:type="spellEnd"/>
      <w:r w:rsidRPr="00F02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F0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775A2" w:rsidRPr="00BE347F" w:rsidRDefault="00B775A2" w:rsidP="00B775A2">
      <w:pPr>
        <w:widowControl w:val="0"/>
        <w:autoSpaceDE w:val="0"/>
        <w:autoSpaceDN w:val="0"/>
        <w:spacing w:after="0" w:line="240" w:lineRule="auto"/>
        <w:ind w:left="4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21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="00F021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Pr="00F021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(Ф.И.О.)</w:t>
      </w:r>
    </w:p>
    <w:p w:rsidR="00B775A2" w:rsidRPr="00F0216C" w:rsidRDefault="00B775A2" w:rsidP="00BE347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Образцова    Е.А. </w:t>
      </w:r>
    </w:p>
    <w:p w:rsidR="00B775A2" w:rsidRPr="00F0216C" w:rsidRDefault="00B775A2" w:rsidP="00B775A2">
      <w:pPr>
        <w:widowControl w:val="0"/>
        <w:autoSpaceDE w:val="0"/>
        <w:autoSpaceDN w:val="0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0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0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16C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B775A2" w:rsidRPr="00F0216C" w:rsidRDefault="00FC748B" w:rsidP="00B77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75A2" w:rsidRPr="00F0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         </w:t>
      </w:r>
      <w:proofErr w:type="spellStart"/>
      <w:r w:rsidR="00B775A2" w:rsidRPr="00F02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Зибрина</w:t>
      </w:r>
      <w:proofErr w:type="spellEnd"/>
      <w:r w:rsidR="00B775A2" w:rsidRPr="00F02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Т.Н.</w:t>
      </w:r>
    </w:p>
    <w:p w:rsidR="00B775A2" w:rsidRPr="00F0216C" w:rsidRDefault="00B775A2" w:rsidP="00B775A2">
      <w:pPr>
        <w:widowControl w:val="0"/>
        <w:autoSpaceDE w:val="0"/>
        <w:autoSpaceDN w:val="0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21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F021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F021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(Ф.И.О.)</w:t>
      </w:r>
    </w:p>
    <w:p w:rsidR="00BE347F" w:rsidRDefault="00BE347F" w:rsidP="00B775A2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5A2" w:rsidRDefault="00B775A2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5A2" w:rsidRDefault="00B775A2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5A2" w:rsidRDefault="00B775A2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5A2" w:rsidRDefault="00B775A2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5A2" w:rsidRDefault="00B775A2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5A2" w:rsidRDefault="00B775A2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5A2" w:rsidRDefault="00B775A2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5A2" w:rsidRDefault="00B775A2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5A2" w:rsidRDefault="00B775A2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5A2" w:rsidRDefault="00B775A2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5A2" w:rsidRDefault="00B775A2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5A2" w:rsidRDefault="00B775A2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5A2" w:rsidRDefault="00B775A2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56ECF" w:rsidRPr="00C83DCE" w:rsidRDefault="00256ECF" w:rsidP="00256E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9C64D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№2</w:t>
      </w:r>
    </w:p>
    <w:p w:rsidR="00256ECF" w:rsidRPr="00C83DCE" w:rsidRDefault="00256ECF" w:rsidP="00256ECF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</w:t>
      </w:r>
      <w:r w:rsidRPr="00C83D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Местной Администрации </w:t>
      </w:r>
    </w:p>
    <w:p w:rsidR="00256ECF" w:rsidRPr="00C83DCE" w:rsidRDefault="00256ECF" w:rsidP="00256ECF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D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поселок Тярлево</w:t>
      </w:r>
    </w:p>
    <w:p w:rsidR="00256ECF" w:rsidRPr="00C83DCE" w:rsidRDefault="00256ECF" w:rsidP="00256ECF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18.08.2017 № 30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P77"/>
      <w:bookmarkEnd w:id="1"/>
      <w:r w:rsidRPr="00B775A2">
        <w:rPr>
          <w:rFonts w:ascii="Times New Roman" w:eastAsia="Times New Roman" w:hAnsi="Times New Roman" w:cs="Times New Roman"/>
          <w:b/>
          <w:lang w:eastAsia="ru-RU"/>
        </w:rPr>
        <w:t>ПОЛОЖЕНИЕ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75A2">
        <w:rPr>
          <w:rFonts w:ascii="Times New Roman" w:eastAsia="Times New Roman" w:hAnsi="Times New Roman" w:cs="Times New Roman"/>
          <w:b/>
          <w:lang w:eastAsia="ru-RU"/>
        </w:rPr>
        <w:t xml:space="preserve">ОБ ОБЩЕСТВЕННОЙ КОМИССИИ 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I. Общие положения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5A2" w:rsidRPr="00B775A2" w:rsidRDefault="00B775A2" w:rsidP="00B775A2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5A2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Общественная комиссия </w:t>
      </w:r>
      <w:r w:rsidR="009C64D9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 поселок Тярлево</w:t>
      </w:r>
      <w:r w:rsidRPr="00B775A2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 Комиссия), является постоянно действующим коллегиальным совещательным органом, созданным в целях рассмотрения и оценки предложений граждан, проживающих на территории МО и организаций, осуществляющих деятельность </w:t>
      </w:r>
      <w:r w:rsidRPr="00B775A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на территории МО (далее – заинтересованные лица) о включении в </w:t>
      </w:r>
      <w:r w:rsidR="00754891">
        <w:rPr>
          <w:rFonts w:ascii="Times New Roman" w:eastAsia="Times New Roman" w:hAnsi="Times New Roman" w:cs="Times New Roman"/>
          <w:color w:val="000000"/>
          <w:lang w:eastAsia="ru-RU"/>
        </w:rPr>
        <w:t xml:space="preserve">ведомственную целевую </w:t>
      </w:r>
      <w:r w:rsidRPr="00B775A2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программу «Формирование современной городской среды» (далее - программа) территорий МО, подведения итогов общественного обсуждения проекта муниципальной программы, контроля </w:t>
      </w:r>
      <w:proofErr w:type="gramStart"/>
      <w:r w:rsidRPr="00B775A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 w:rsidRPr="00B775A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775A2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proofErr w:type="gramEnd"/>
      <w:r w:rsidRPr="00B775A2">
        <w:rPr>
          <w:rFonts w:ascii="Times New Roman" w:eastAsia="Times New Roman" w:hAnsi="Times New Roman" w:cs="Times New Roman"/>
          <w:color w:val="000000"/>
          <w:lang w:eastAsia="ru-RU"/>
        </w:rPr>
        <w:t xml:space="preserve"> реализацией, а также в целях рассмотрения и оценки предложений по выбору территории МО, подлежащей благоустройству.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color w:val="000000"/>
          <w:lang w:eastAsia="ru-RU"/>
        </w:rPr>
        <w:t xml:space="preserve">2. Комиссия в своей деятельности руководствуется </w:t>
      </w:r>
      <w:hyperlink r:id="rId10" w:history="1">
        <w:r w:rsidRPr="00B775A2">
          <w:rPr>
            <w:rFonts w:ascii="Times New Roman" w:eastAsia="Times New Roman" w:hAnsi="Times New Roman" w:cs="Times New Roman"/>
            <w:color w:val="000000"/>
            <w:lang w:eastAsia="ru-RU"/>
          </w:rPr>
          <w:t>Конституцией</w:t>
        </w:r>
      </w:hyperlink>
      <w:r w:rsidRPr="00B775A2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Российской Федерации, федеральными законами, указами и распоряжениями Президента </w:t>
      </w:r>
      <w:r w:rsidRPr="00B775A2">
        <w:rPr>
          <w:rFonts w:ascii="Times New Roman" w:eastAsia="Times New Roman" w:hAnsi="Times New Roman" w:cs="Times New Roman"/>
          <w:lang w:eastAsia="ru-RU"/>
        </w:rPr>
        <w:t>Российской Федерации, постановлениями и распоряжениями Правительства Российской Федерации, правовыми актами Санкт-Петербурга, МО,  иными правовыми актами, а также настоящим Положением.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3. Общий количественный состав Комиссии составляет </w:t>
      </w:r>
      <w:r w:rsidR="00675068">
        <w:rPr>
          <w:rFonts w:ascii="Times New Roman" w:eastAsia="Times New Roman" w:hAnsi="Times New Roman" w:cs="Times New Roman"/>
          <w:lang w:eastAsia="ru-RU"/>
        </w:rPr>
        <w:t>_</w:t>
      </w:r>
      <w:r w:rsidR="00675068"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Pr="00B775A2">
        <w:rPr>
          <w:rFonts w:ascii="Times New Roman" w:eastAsia="Times New Roman" w:hAnsi="Times New Roman" w:cs="Times New Roman"/>
          <w:lang w:eastAsia="ru-RU"/>
        </w:rPr>
        <w:t>_ человек.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4. Комиссия формируется из представителей совета депутатов МО (по согласованию), местной администрации МО, общественных организаций (по согласованию), политических партий и движений (по согласованию), иных лиц для организации (по согласованию).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5. Не подлежат рассмотрению предложения заинтересованных лиц: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а) в </w:t>
      </w:r>
      <w:proofErr w:type="gramStart"/>
      <w:r w:rsidRPr="00B775A2">
        <w:rPr>
          <w:rFonts w:ascii="Times New Roman" w:eastAsia="Times New Roman" w:hAnsi="Times New Roman" w:cs="Times New Roman"/>
          <w:lang w:eastAsia="ru-RU"/>
        </w:rPr>
        <w:t>которых</w:t>
      </w:r>
      <w:proofErr w:type="gramEnd"/>
      <w:r w:rsidRPr="00B775A2">
        <w:rPr>
          <w:rFonts w:ascii="Times New Roman" w:eastAsia="Times New Roman" w:hAnsi="Times New Roman" w:cs="Times New Roman"/>
          <w:lang w:eastAsia="ru-RU"/>
        </w:rPr>
        <w:t xml:space="preserve"> не указаны фамилия, имя, отчество (наименование организации);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б) </w:t>
      </w:r>
      <w:proofErr w:type="gramStart"/>
      <w:r w:rsidRPr="00B775A2">
        <w:rPr>
          <w:rFonts w:ascii="Times New Roman" w:eastAsia="Times New Roman" w:hAnsi="Times New Roman" w:cs="Times New Roman"/>
          <w:lang w:eastAsia="ru-RU"/>
        </w:rPr>
        <w:t>неподдающиеся</w:t>
      </w:r>
      <w:proofErr w:type="gramEnd"/>
      <w:r w:rsidRPr="00B775A2">
        <w:rPr>
          <w:rFonts w:ascii="Times New Roman" w:eastAsia="Times New Roman" w:hAnsi="Times New Roman" w:cs="Times New Roman"/>
          <w:lang w:eastAsia="ru-RU"/>
        </w:rPr>
        <w:t xml:space="preserve"> прочтению;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в) экстремистской направленности;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г) содержащие нецензурные либо оскорбительные выражения;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д) </w:t>
      </w:r>
      <w:proofErr w:type="gramStart"/>
      <w:r w:rsidRPr="00B775A2">
        <w:rPr>
          <w:rFonts w:ascii="Times New Roman" w:eastAsia="Times New Roman" w:hAnsi="Times New Roman" w:cs="Times New Roman"/>
          <w:lang w:eastAsia="ru-RU"/>
        </w:rPr>
        <w:t>поступившие</w:t>
      </w:r>
      <w:proofErr w:type="gramEnd"/>
      <w:r w:rsidRPr="00B775A2">
        <w:rPr>
          <w:rFonts w:ascii="Times New Roman" w:eastAsia="Times New Roman" w:hAnsi="Times New Roman" w:cs="Times New Roman"/>
          <w:lang w:eastAsia="ru-RU"/>
        </w:rPr>
        <w:t xml:space="preserve"> по истечении установленного срока.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II. Основные задачи и функции Комиссии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5. В задачи Комиссии входит: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а) осуществление взаимодействия с заинтересованными лицами по вопросам контроля</w:t>
      </w:r>
      <w:r w:rsidRPr="00B775A2">
        <w:rPr>
          <w:rFonts w:ascii="Times New Roman" w:eastAsia="Times New Roman" w:hAnsi="Times New Roman" w:cs="Times New Roman"/>
          <w:lang w:eastAsia="ru-RU"/>
        </w:rPr>
        <w:br/>
        <w:t xml:space="preserve"> и координации з</w:t>
      </w:r>
      <w:r w:rsidR="00675068">
        <w:rPr>
          <w:rFonts w:ascii="Times New Roman" w:eastAsia="Times New Roman" w:hAnsi="Times New Roman" w:cs="Times New Roman"/>
          <w:lang w:eastAsia="ru-RU"/>
        </w:rPr>
        <w:t>а ходом выполнения ведомственной целевой</w:t>
      </w:r>
      <w:r w:rsidRPr="00B775A2">
        <w:rPr>
          <w:rFonts w:ascii="Times New Roman" w:eastAsia="Times New Roman" w:hAnsi="Times New Roman" w:cs="Times New Roman"/>
          <w:lang w:eastAsia="ru-RU"/>
        </w:rPr>
        <w:t xml:space="preserve"> программы, в том числе за реализацией конкретных мероприятий в рамках </w:t>
      </w:r>
      <w:r w:rsidR="00675068" w:rsidRPr="00675068">
        <w:rPr>
          <w:rFonts w:ascii="Times New Roman" w:eastAsia="Times New Roman" w:hAnsi="Times New Roman" w:cs="Times New Roman"/>
          <w:lang w:eastAsia="ru-RU"/>
        </w:rPr>
        <w:t>ведомственной целевой</w:t>
      </w:r>
      <w:r w:rsidR="006750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75A2">
        <w:rPr>
          <w:rFonts w:ascii="Times New Roman" w:eastAsia="Times New Roman" w:hAnsi="Times New Roman" w:cs="Times New Roman"/>
          <w:lang w:eastAsia="ru-RU"/>
        </w:rPr>
        <w:t xml:space="preserve"> программы;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б) предварительное рассмотрение и согласование отчетов о реализации </w:t>
      </w:r>
      <w:r w:rsidR="00675068" w:rsidRPr="00675068">
        <w:rPr>
          <w:rFonts w:ascii="Times New Roman" w:eastAsia="Times New Roman" w:hAnsi="Times New Roman" w:cs="Times New Roman"/>
          <w:lang w:eastAsia="ru-RU"/>
        </w:rPr>
        <w:t>ведомственной целевой</w:t>
      </w:r>
      <w:r w:rsidR="006750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75A2">
        <w:rPr>
          <w:rFonts w:ascii="Times New Roman" w:eastAsia="Times New Roman" w:hAnsi="Times New Roman" w:cs="Times New Roman"/>
          <w:lang w:eastAsia="ru-RU"/>
        </w:rPr>
        <w:t xml:space="preserve"> программы;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в) рассмотрение предложений членов Комиссии по вопросам реализации </w:t>
      </w:r>
      <w:r w:rsidR="00675068" w:rsidRPr="00675068">
        <w:rPr>
          <w:rFonts w:ascii="Times New Roman" w:eastAsia="Times New Roman" w:hAnsi="Times New Roman" w:cs="Times New Roman"/>
          <w:lang w:eastAsia="ru-RU"/>
        </w:rPr>
        <w:t>ведомственной целевой</w:t>
      </w:r>
      <w:r w:rsidR="006750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75A2">
        <w:rPr>
          <w:rFonts w:ascii="Times New Roman" w:eastAsia="Times New Roman" w:hAnsi="Times New Roman" w:cs="Times New Roman"/>
          <w:lang w:eastAsia="ru-RU"/>
        </w:rPr>
        <w:t xml:space="preserve"> программы на территории </w:t>
      </w:r>
      <w:r w:rsidR="00675068">
        <w:rPr>
          <w:rFonts w:ascii="Times New Roman" w:eastAsia="Times New Roman" w:hAnsi="Times New Roman" w:cs="Times New Roman"/>
          <w:lang w:eastAsia="ru-RU"/>
        </w:rPr>
        <w:t>Муниципального образования поселок Тярлево</w:t>
      </w:r>
      <w:r w:rsidRPr="00B775A2">
        <w:rPr>
          <w:rFonts w:ascii="Times New Roman" w:eastAsia="Times New Roman" w:hAnsi="Times New Roman" w:cs="Times New Roman"/>
          <w:lang w:eastAsia="ru-RU"/>
        </w:rPr>
        <w:t>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г) организация и проведение общественного обсуждения </w:t>
      </w:r>
      <w:r w:rsidR="00675068" w:rsidRPr="00675068">
        <w:rPr>
          <w:rFonts w:ascii="Times New Roman" w:eastAsia="Times New Roman" w:hAnsi="Times New Roman" w:cs="Times New Roman"/>
          <w:lang w:eastAsia="ru-RU"/>
        </w:rPr>
        <w:t>ведомственной целевой</w:t>
      </w:r>
      <w:r w:rsidRPr="00B775A2">
        <w:rPr>
          <w:rFonts w:ascii="Times New Roman" w:eastAsia="Times New Roman" w:hAnsi="Times New Roman" w:cs="Times New Roman"/>
          <w:lang w:eastAsia="ru-RU"/>
        </w:rPr>
        <w:t xml:space="preserve"> программы </w:t>
      </w:r>
      <w:r w:rsidRPr="00B775A2">
        <w:rPr>
          <w:rFonts w:ascii="Times New Roman" w:eastAsia="Times New Roman" w:hAnsi="Times New Roman" w:cs="Times New Roman"/>
          <w:lang w:eastAsia="ru-RU"/>
        </w:rPr>
        <w:br/>
        <w:t>(ее проекта);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д) вовлечение заинтересованных лиц в процесс общественного обсуждения </w:t>
      </w:r>
      <w:r w:rsidR="00675068" w:rsidRPr="00675068">
        <w:rPr>
          <w:rFonts w:ascii="Times New Roman" w:eastAsia="Times New Roman" w:hAnsi="Times New Roman" w:cs="Times New Roman"/>
          <w:lang w:eastAsia="ru-RU"/>
        </w:rPr>
        <w:t>ведомственной целевой</w:t>
      </w:r>
      <w:r w:rsidRPr="00B775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50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75A2">
        <w:rPr>
          <w:rFonts w:ascii="Times New Roman" w:eastAsia="Times New Roman" w:hAnsi="Times New Roman" w:cs="Times New Roman"/>
          <w:lang w:eastAsia="ru-RU"/>
        </w:rPr>
        <w:t>программы (ее проекта);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е) осуществление </w:t>
      </w:r>
      <w:proofErr w:type="gramStart"/>
      <w:r w:rsidRPr="00B775A2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B775A2">
        <w:rPr>
          <w:rFonts w:ascii="Times New Roman" w:eastAsia="Times New Roman" w:hAnsi="Times New Roman" w:cs="Times New Roman"/>
          <w:lang w:eastAsia="ru-RU"/>
        </w:rPr>
        <w:t xml:space="preserve"> реализацией решений Комиссии.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6. Основными функциями Комиссии являются: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а) организация и проведение общественных обсуждений </w:t>
      </w:r>
      <w:r w:rsidR="00675068" w:rsidRPr="00675068">
        <w:rPr>
          <w:rFonts w:ascii="Times New Roman" w:eastAsia="Times New Roman" w:hAnsi="Times New Roman" w:cs="Times New Roman"/>
          <w:lang w:eastAsia="ru-RU"/>
        </w:rPr>
        <w:t>ведомственной целевой</w:t>
      </w:r>
      <w:r w:rsidR="006750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75A2">
        <w:rPr>
          <w:rFonts w:ascii="Times New Roman" w:eastAsia="Times New Roman" w:hAnsi="Times New Roman" w:cs="Times New Roman"/>
          <w:lang w:eastAsia="ru-RU"/>
        </w:rPr>
        <w:t xml:space="preserve"> программы </w:t>
      </w:r>
      <w:r w:rsidRPr="00B775A2">
        <w:rPr>
          <w:rFonts w:ascii="Times New Roman" w:eastAsia="Times New Roman" w:hAnsi="Times New Roman" w:cs="Times New Roman"/>
          <w:lang w:eastAsia="ru-RU"/>
        </w:rPr>
        <w:br/>
        <w:t>(ее проекта);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б) осуществление контроля и к</w:t>
      </w:r>
      <w:r w:rsidR="00754891">
        <w:rPr>
          <w:rFonts w:ascii="Times New Roman" w:eastAsia="Times New Roman" w:hAnsi="Times New Roman" w:cs="Times New Roman"/>
          <w:lang w:eastAsia="ru-RU"/>
        </w:rPr>
        <w:t xml:space="preserve">оординации за ходом выполнения ведомственной целевой </w:t>
      </w:r>
      <w:bookmarkStart w:id="2" w:name="_GoBack"/>
      <w:bookmarkEnd w:id="2"/>
      <w:r w:rsidRPr="00B775A2">
        <w:rPr>
          <w:rFonts w:ascii="Times New Roman" w:eastAsia="Times New Roman" w:hAnsi="Times New Roman" w:cs="Times New Roman"/>
          <w:lang w:eastAsia="ru-RU"/>
        </w:rPr>
        <w:t xml:space="preserve"> программы, в том числе реализацией ее конкретных мероприятий;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lastRenderedPageBreak/>
        <w:t xml:space="preserve">в) оценка поступивших предложений по благоустройству территорий </w:t>
      </w:r>
      <w:r w:rsidR="00675068">
        <w:rPr>
          <w:rFonts w:ascii="Times New Roman" w:eastAsia="Times New Roman" w:hAnsi="Times New Roman" w:cs="Times New Roman"/>
          <w:lang w:eastAsia="ru-RU"/>
        </w:rPr>
        <w:t>Муниципального образования поселок Тярлево</w:t>
      </w:r>
      <w:r w:rsidRPr="00B775A2">
        <w:rPr>
          <w:rFonts w:ascii="Times New Roman" w:eastAsia="Times New Roman" w:hAnsi="Times New Roman" w:cs="Times New Roman"/>
          <w:lang w:eastAsia="ru-RU"/>
        </w:rPr>
        <w:t>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г) формирование адресного перечня территории </w:t>
      </w:r>
      <w:proofErr w:type="gramStart"/>
      <w:r w:rsidRPr="00B775A2">
        <w:rPr>
          <w:rFonts w:ascii="Times New Roman" w:eastAsia="Times New Roman" w:hAnsi="Times New Roman" w:cs="Times New Roman"/>
          <w:lang w:eastAsia="ru-RU"/>
        </w:rPr>
        <w:t>МО</w:t>
      </w:r>
      <w:proofErr w:type="gramEnd"/>
      <w:r w:rsidRPr="00B775A2">
        <w:rPr>
          <w:rFonts w:ascii="Times New Roman" w:eastAsia="Times New Roman" w:hAnsi="Times New Roman" w:cs="Times New Roman"/>
          <w:lang w:eastAsia="ru-RU"/>
        </w:rPr>
        <w:t xml:space="preserve"> которых были отобраны для проведения мероприятий по благоустройству;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д) направление заинтересованным лицам способом, позволяющим подтвердить их получение, уведомлений о включении территории программу (ее проект) или об отказе </w:t>
      </w:r>
      <w:r w:rsidRPr="00B775A2">
        <w:rPr>
          <w:rFonts w:ascii="Times New Roman" w:eastAsia="Times New Roman" w:hAnsi="Times New Roman" w:cs="Times New Roman"/>
          <w:lang w:eastAsia="ru-RU"/>
        </w:rPr>
        <w:br/>
        <w:t>во включении территории в программу (ее проект) с указанием причин отказа;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е) принятие решения об исключении территории из программы (ее проекта) и включению резервный перечень благоустройства территории МО;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ж) рассмотрение сводной информации по результатам общественных обсуждений, принятие решения о выборе территории, подлежащей благоустройству в 20_____ году, определение перечня мероприятий по ее благоустройству;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з) подготовка предложений по внесению изменений в</w:t>
      </w:r>
      <w:r w:rsidR="006750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75A2">
        <w:rPr>
          <w:rFonts w:ascii="Times New Roman" w:eastAsia="Times New Roman" w:hAnsi="Times New Roman" w:cs="Times New Roman"/>
          <w:lang w:eastAsia="ru-RU"/>
        </w:rPr>
        <w:t xml:space="preserve"> программу;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и) обсуждение и утверждение </w:t>
      </w:r>
      <w:proofErr w:type="gramStart"/>
      <w:r w:rsidRPr="00B775A2">
        <w:rPr>
          <w:rFonts w:ascii="Times New Roman" w:eastAsia="Times New Roman" w:hAnsi="Times New Roman" w:cs="Times New Roman"/>
          <w:lang w:eastAsia="ru-RU"/>
        </w:rPr>
        <w:t>дизайн-проектов</w:t>
      </w:r>
      <w:proofErr w:type="gramEnd"/>
      <w:r w:rsidRPr="00B775A2">
        <w:rPr>
          <w:rFonts w:ascii="Times New Roman" w:eastAsia="Times New Roman" w:hAnsi="Times New Roman" w:cs="Times New Roman"/>
          <w:lang w:eastAsia="ru-RU"/>
        </w:rPr>
        <w:t xml:space="preserve"> благоустройства территорий, включенных</w:t>
      </w:r>
      <w:r w:rsidRPr="00B775A2">
        <w:rPr>
          <w:rFonts w:ascii="Times New Roman" w:eastAsia="Times New Roman" w:hAnsi="Times New Roman" w:cs="Times New Roman"/>
          <w:lang w:eastAsia="ru-RU"/>
        </w:rPr>
        <w:br/>
        <w:t>в программу;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к) обсуждение отчетов о реализации программы;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л) взаимодействие со средствами массовой информации с целью увеличения уровня информированности заинтересованных лиц о реализации программы, в том числе путем размещения видеозаписей с заседаний Комиссии, протоколов и иных материалов </w:t>
      </w:r>
      <w:r w:rsidRPr="00B775A2">
        <w:rPr>
          <w:rFonts w:ascii="Times New Roman" w:eastAsia="Times New Roman" w:hAnsi="Times New Roman" w:cs="Times New Roman"/>
          <w:lang w:eastAsia="ru-RU"/>
        </w:rPr>
        <w:br/>
        <w:t>на официальном сайте МО;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м) осуществление иных функций во исполнение возложенных на Комиссию задач.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III. Права Комиссии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7. Комиссия имеет право: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а) запрашивать в установленном порядке у органов государственной власти </w:t>
      </w:r>
      <w:r w:rsidRPr="00B775A2">
        <w:rPr>
          <w:rFonts w:ascii="Times New Roman" w:eastAsia="Times New Roman" w:hAnsi="Times New Roman" w:cs="Times New Roman"/>
          <w:lang w:eastAsia="ru-RU"/>
        </w:rPr>
        <w:br/>
        <w:t xml:space="preserve">Санкт-Петербурга, ОМСУ, юридических лиц независимо от форм собственности материалы </w:t>
      </w:r>
      <w:r w:rsidRPr="00B775A2">
        <w:rPr>
          <w:rFonts w:ascii="Times New Roman" w:eastAsia="Times New Roman" w:hAnsi="Times New Roman" w:cs="Times New Roman"/>
          <w:lang w:eastAsia="ru-RU"/>
        </w:rPr>
        <w:br/>
        <w:t>и информацию по вопросам, относящимся к компетенции Комиссии;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б) приглашать на свои заседания представителей органов государственной власти </w:t>
      </w:r>
      <w:r w:rsidRPr="00B775A2">
        <w:rPr>
          <w:rFonts w:ascii="Times New Roman" w:eastAsia="Times New Roman" w:hAnsi="Times New Roman" w:cs="Times New Roman"/>
          <w:lang w:eastAsia="ru-RU"/>
        </w:rPr>
        <w:br/>
        <w:t>Санкт-Петербурга, ОМСУ и иных представителей и заслушивать их на своих заседаниях.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IV. Организация деятельности Комиссии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8. Руководство работой Комиссии осуществляет председатель Комиссии, а в его отсутствие - заместитель председателя Комиссии.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9. Члены Комиссии должны своевременно и должным образом уведомляться о месте, дате </w:t>
      </w:r>
      <w:r w:rsidRPr="00B775A2">
        <w:rPr>
          <w:rFonts w:ascii="Times New Roman" w:eastAsia="Times New Roman" w:hAnsi="Times New Roman" w:cs="Times New Roman"/>
          <w:lang w:eastAsia="ru-RU"/>
        </w:rPr>
        <w:br/>
        <w:t xml:space="preserve">и времени проведения заседания Комиссии. Для этого секретарь Комиссии не </w:t>
      </w:r>
      <w:proofErr w:type="gramStart"/>
      <w:r w:rsidRPr="00B775A2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B775A2">
        <w:rPr>
          <w:rFonts w:ascii="Times New Roman" w:eastAsia="Times New Roman" w:hAnsi="Times New Roman" w:cs="Times New Roman"/>
          <w:lang w:eastAsia="ru-RU"/>
        </w:rPr>
        <w:t xml:space="preserve"> чем </w:t>
      </w:r>
      <w:r w:rsidRPr="00B775A2">
        <w:rPr>
          <w:rFonts w:ascii="Times New Roman" w:eastAsia="Times New Roman" w:hAnsi="Times New Roman" w:cs="Times New Roman"/>
          <w:lang w:eastAsia="ru-RU"/>
        </w:rPr>
        <w:br/>
        <w:t xml:space="preserve">за 3 рабочих дня до даты проведения заседания Комиссии уведомляет членов Комиссии </w:t>
      </w:r>
      <w:r w:rsidRPr="00B775A2">
        <w:rPr>
          <w:rFonts w:ascii="Times New Roman" w:eastAsia="Times New Roman" w:hAnsi="Times New Roman" w:cs="Times New Roman"/>
          <w:lang w:eastAsia="ru-RU"/>
        </w:rPr>
        <w:br/>
        <w:t>о предстоящем заседании при помощи средств сотовой связи (в том числе смс - уведомления)</w:t>
      </w:r>
      <w:r w:rsidRPr="00B775A2">
        <w:rPr>
          <w:rFonts w:ascii="Times New Roman" w:eastAsia="Times New Roman" w:hAnsi="Times New Roman" w:cs="Times New Roman"/>
          <w:lang w:eastAsia="ru-RU"/>
        </w:rPr>
        <w:br/>
        <w:t xml:space="preserve"> или путем вручения письменного уведомления (в том числе - нарочно).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10. Комиссия правомочна, если на заседании присутствуют более 50 процентов от общего числа ее членов. Каждый член Комиссии имеет 1 (один) голос.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11. Решения Комиссии принимаются простым большинством голосов, принявших участие </w:t>
      </w:r>
      <w:r w:rsidRPr="00B775A2">
        <w:rPr>
          <w:rFonts w:ascii="Times New Roman" w:eastAsia="Times New Roman" w:hAnsi="Times New Roman" w:cs="Times New Roman"/>
          <w:lang w:eastAsia="ru-RU"/>
        </w:rPr>
        <w:br/>
        <w:t>в ее заседании. При равенстве голосов решение принимается председателем Комиссии.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12.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протоколов карандашом и внесение в них исправлений. Протокол Комиссии в течение одного рабочего дня </w:t>
      </w:r>
      <w:r w:rsidRPr="00B775A2">
        <w:rPr>
          <w:rFonts w:ascii="Times New Roman" w:eastAsia="Times New Roman" w:hAnsi="Times New Roman" w:cs="Times New Roman"/>
          <w:lang w:eastAsia="ru-RU"/>
        </w:rPr>
        <w:br/>
        <w:t>со дня его принятия направляется в местную администрацию МО.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13. Председатель Комиссии: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руководит организацией деятельности Комиссии, обеспечивает планирование </w:t>
      </w:r>
      <w:r w:rsidRPr="00B775A2">
        <w:rPr>
          <w:rFonts w:ascii="Times New Roman" w:eastAsia="Times New Roman" w:hAnsi="Times New Roman" w:cs="Times New Roman"/>
          <w:lang w:eastAsia="ru-RU"/>
        </w:rPr>
        <w:br/>
        <w:t>ее деятельности и председательствует на заседаниях Комиссии;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вправе вносить предложения в повестку дня заседаний Комиссии и по вопросам деятельности Комиссии;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лично участвует в заседаниях Комиссии;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знакомится с материалами по вопросам, рассматриваемым Комиссией;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подписывает документы, в том числе протоколы заседаний Комиссии;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организует </w:t>
      </w:r>
      <w:proofErr w:type="gramStart"/>
      <w:r w:rsidRPr="00B775A2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B775A2">
        <w:rPr>
          <w:rFonts w:ascii="Times New Roman" w:eastAsia="Times New Roman" w:hAnsi="Times New Roman" w:cs="Times New Roman"/>
          <w:lang w:eastAsia="ru-RU"/>
        </w:rPr>
        <w:t xml:space="preserve"> выполнением решений, принятых Комиссией.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lastRenderedPageBreak/>
        <w:t>14. Заместитель председателя Комиссии: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вправе вносить предложения в повестку дня заседаний Комиссии;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знакомится с материалами по вопросам, рассматриваемым Комиссией;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лично участвует в заседаниях Комиссии;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вправе вносить предложения по вопросам, находящимся в компетенции Комиссии;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выполняет поручения Комисс</w:t>
      </w:r>
      <w:proofErr w:type="gramStart"/>
      <w:r w:rsidRPr="00B775A2">
        <w:rPr>
          <w:rFonts w:ascii="Times New Roman" w:eastAsia="Times New Roman" w:hAnsi="Times New Roman" w:cs="Times New Roman"/>
          <w:lang w:eastAsia="ru-RU"/>
        </w:rPr>
        <w:t>ии и ее</w:t>
      </w:r>
      <w:proofErr w:type="gramEnd"/>
      <w:r w:rsidRPr="00B775A2">
        <w:rPr>
          <w:rFonts w:ascii="Times New Roman" w:eastAsia="Times New Roman" w:hAnsi="Times New Roman" w:cs="Times New Roman"/>
          <w:lang w:eastAsia="ru-RU"/>
        </w:rPr>
        <w:t xml:space="preserve"> председателя;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исполняет обязанности председателя Комиссии в случае его отсутствия в период отпуска, командировки или болезни либо по его поручению;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участвует в подготовке вопросов на заседания Комиссии и осуществляет необходимые меры по выполнению ее решений, </w:t>
      </w:r>
      <w:proofErr w:type="gramStart"/>
      <w:r w:rsidRPr="00B775A2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B775A2">
        <w:rPr>
          <w:rFonts w:ascii="Times New Roman" w:eastAsia="Times New Roman" w:hAnsi="Times New Roman" w:cs="Times New Roman"/>
          <w:lang w:eastAsia="ru-RU"/>
        </w:rPr>
        <w:t xml:space="preserve"> их реализацией.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15. Иные члены Комиссии: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вправе вносить предложения в повестку дня заседаний Комиссии;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знакомятся с материалами по вопросам, рассматриваемым Комиссией;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лично участвуют в заседаниях Комиссии;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вправе вносить предложения по вопросам, находящимся в компетенции Комиссии;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имеют право голоса на заседаниях Комиссии;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выполняют поручения председателя Комиссии (в его отсутствие - заместителя председателя Комиссии);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участвуют в подготовке вопросов на заседания Комиссии и осуществляют необходимые меры по выполнению ее решений.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 xml:space="preserve">16. Секретарь Комиссии осуществляет организационное и информационно-аналитическое обеспечение деятельности Комиссии, а также обеспечивает ведение делопроизводства </w:t>
      </w:r>
      <w:r w:rsidRPr="00B775A2">
        <w:rPr>
          <w:rFonts w:ascii="Times New Roman" w:eastAsia="Times New Roman" w:hAnsi="Times New Roman" w:cs="Times New Roman"/>
          <w:lang w:eastAsia="ru-RU"/>
        </w:rPr>
        <w:br/>
        <w:t>и организацию подготовки заседаний Комиссии (уведомляет членов Комиссии о месте, дате и времени проведения заседания Комиссии, рассылает документы, их проекты и иные материалы, подлежащие обсуждению).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775A2">
        <w:rPr>
          <w:rFonts w:ascii="Times New Roman" w:eastAsia="Times New Roman" w:hAnsi="Times New Roman" w:cs="Times New Roman"/>
          <w:szCs w:val="20"/>
          <w:lang w:eastAsia="ru-RU"/>
        </w:rPr>
        <w:t xml:space="preserve">17. Не позднее 7 рабочих дней после истечения срока общественного обсуждения проекта программы, установленного Порядком общественного обсуждения проекта программы «Формирование комфортной городской среды» </w:t>
      </w:r>
      <w:r w:rsidR="00675068">
        <w:rPr>
          <w:rFonts w:ascii="Times New Roman" w:eastAsia="Times New Roman" w:hAnsi="Times New Roman" w:cs="Times New Roman"/>
          <w:szCs w:val="20"/>
          <w:lang w:eastAsia="ru-RU"/>
        </w:rPr>
        <w:t>М</w:t>
      </w:r>
      <w:r w:rsidRPr="00B775A2">
        <w:rPr>
          <w:rFonts w:ascii="Times New Roman" w:eastAsia="Times New Roman" w:hAnsi="Times New Roman" w:cs="Times New Roman"/>
          <w:szCs w:val="20"/>
          <w:lang w:eastAsia="ru-RU"/>
        </w:rPr>
        <w:t>униципального о</w:t>
      </w:r>
      <w:r w:rsidR="00675068">
        <w:rPr>
          <w:rFonts w:ascii="Times New Roman" w:eastAsia="Times New Roman" w:hAnsi="Times New Roman" w:cs="Times New Roman"/>
          <w:szCs w:val="20"/>
          <w:lang w:eastAsia="ru-RU"/>
        </w:rPr>
        <w:t>бразования поселок Тярлево</w:t>
      </w:r>
      <w:r w:rsidRPr="00B775A2">
        <w:rPr>
          <w:rFonts w:ascii="Times New Roman" w:eastAsia="Times New Roman" w:hAnsi="Times New Roman" w:cs="Times New Roman"/>
          <w:szCs w:val="20"/>
          <w:lang w:eastAsia="ru-RU"/>
        </w:rPr>
        <w:t xml:space="preserve">, Общественной комиссией оформляется </w:t>
      </w:r>
      <w:r w:rsidRPr="00B775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итоговый </w:t>
      </w:r>
      <w:hyperlink w:anchor="P133" w:history="1">
        <w:proofErr w:type="gramStart"/>
        <w:r w:rsidRPr="00B775A2">
          <w:rPr>
            <w:rFonts w:ascii="Times New Roman" w:eastAsia="Times New Roman" w:hAnsi="Times New Roman" w:cs="Times New Roman"/>
            <w:color w:val="000000"/>
            <w:szCs w:val="20"/>
            <w:lang w:eastAsia="ru-RU"/>
          </w:rPr>
          <w:t>п</w:t>
        </w:r>
        <w:proofErr w:type="gramEnd"/>
      </w:hyperlink>
      <w:r w:rsidRPr="00B775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роколок проведения </w:t>
      </w:r>
      <w:r w:rsidRPr="00B775A2">
        <w:rPr>
          <w:rFonts w:ascii="Times New Roman" w:eastAsia="Times New Roman" w:hAnsi="Times New Roman" w:cs="Times New Roman"/>
          <w:szCs w:val="20"/>
          <w:lang w:eastAsia="ru-RU"/>
        </w:rPr>
        <w:t>общественного обсуждения проекта программы (далее - Итоговый протокол) по форме согласно Приложению 3 к настоящему Порядку.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775A2">
        <w:rPr>
          <w:rFonts w:ascii="Times New Roman" w:eastAsia="Times New Roman" w:hAnsi="Times New Roman" w:cs="Times New Roman"/>
          <w:szCs w:val="20"/>
          <w:lang w:eastAsia="ru-RU"/>
        </w:rPr>
        <w:t>18. Итоговый протокол подписывается членами Общественной комиссии, принявшими участие в заседании.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подпрограммы.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775A2">
        <w:rPr>
          <w:rFonts w:ascii="Times New Roman" w:eastAsia="Times New Roman" w:hAnsi="Times New Roman" w:cs="Times New Roman"/>
          <w:szCs w:val="20"/>
          <w:lang w:eastAsia="ru-RU"/>
        </w:rPr>
        <w:t xml:space="preserve">19. Итоговый протокол в течение 1 рабочего дня после его подписания направляется </w:t>
      </w:r>
      <w:r w:rsidRPr="00B775A2">
        <w:rPr>
          <w:rFonts w:ascii="Times New Roman" w:eastAsia="Times New Roman" w:hAnsi="Times New Roman" w:cs="Times New Roman"/>
          <w:szCs w:val="20"/>
          <w:lang w:eastAsia="ru-RU"/>
        </w:rPr>
        <w:br/>
        <w:t>в местную администрацию МО, а также размещается на официальном сайте.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775A2">
        <w:rPr>
          <w:rFonts w:ascii="Times New Roman" w:eastAsia="Times New Roman" w:hAnsi="Times New Roman" w:cs="Times New Roman"/>
          <w:szCs w:val="20"/>
          <w:lang w:eastAsia="ru-RU"/>
        </w:rPr>
        <w:t xml:space="preserve">20. Местная администрация МО дорабатывает проект программы с учетом предложений, содержащихся в итоговом протоколе в течение 15 рабочих дней со дня его поступления. 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775A2">
        <w:rPr>
          <w:rFonts w:ascii="Times New Roman" w:eastAsia="Times New Roman" w:hAnsi="Times New Roman" w:cs="Times New Roman"/>
          <w:szCs w:val="20"/>
          <w:lang w:eastAsia="ru-RU"/>
        </w:rPr>
        <w:t xml:space="preserve">21. Муниципальная программа «Формирование комфортной городской среды»  утверждается местной администрацией МО с учетом  результатов общественных обсуждений не позднее </w:t>
      </w:r>
      <w:r w:rsidRPr="00B775A2">
        <w:rPr>
          <w:rFonts w:ascii="Times New Roman" w:eastAsia="Times New Roman" w:hAnsi="Times New Roman" w:cs="Times New Roman"/>
          <w:szCs w:val="20"/>
          <w:lang w:eastAsia="ru-RU"/>
        </w:rPr>
        <w:br/>
        <w:t>31 текущего года и размещается на официальном сайте МО не позднее одного рабочего дня после ее утверждения.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22. Организационно-техническое и документационное обеспечение деятельности Комиссии осуществляет местная администрация МО.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23. Решения Комиссии могут быть обжалованы в порядке, предусмотренном законодательством Российской Федерации.</w:t>
      </w:r>
    </w:p>
    <w:p w:rsidR="00B775A2" w:rsidRPr="00B775A2" w:rsidRDefault="00B775A2" w:rsidP="00B775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775A2">
        <w:rPr>
          <w:rFonts w:ascii="Times New Roman" w:eastAsia="Times New Roman" w:hAnsi="Times New Roman" w:cs="Times New Roman"/>
          <w:lang w:eastAsia="ru-RU"/>
        </w:rPr>
        <w:t>24. Изменения состава Комиссии и настоящего Положения осуществляется распоряжением местной администрации МО.</w:t>
      </w:r>
    </w:p>
    <w:p w:rsidR="00B775A2" w:rsidRDefault="00B775A2" w:rsidP="00B775A2">
      <w:pPr>
        <w:spacing w:after="0"/>
        <w:jc w:val="right"/>
        <w:rPr>
          <w:rFonts w:ascii="Times New Roman" w:eastAsia="Calibri" w:hAnsi="Times New Roman" w:cs="Times New Roman"/>
        </w:rPr>
      </w:pPr>
    </w:p>
    <w:p w:rsidR="00675068" w:rsidRDefault="00675068" w:rsidP="00B775A2">
      <w:pPr>
        <w:spacing w:after="0"/>
        <w:jc w:val="right"/>
        <w:rPr>
          <w:rFonts w:ascii="Times New Roman" w:eastAsia="Calibri" w:hAnsi="Times New Roman" w:cs="Times New Roman"/>
        </w:rPr>
      </w:pPr>
    </w:p>
    <w:p w:rsidR="00675068" w:rsidRDefault="00675068" w:rsidP="00B775A2">
      <w:pPr>
        <w:spacing w:after="0"/>
        <w:jc w:val="right"/>
        <w:rPr>
          <w:rFonts w:ascii="Times New Roman" w:eastAsia="Calibri" w:hAnsi="Times New Roman" w:cs="Times New Roman"/>
        </w:rPr>
      </w:pPr>
    </w:p>
    <w:p w:rsidR="00675068" w:rsidRDefault="00675068" w:rsidP="00B775A2">
      <w:pPr>
        <w:spacing w:after="0"/>
        <w:jc w:val="right"/>
        <w:rPr>
          <w:rFonts w:ascii="Times New Roman" w:eastAsia="Calibri" w:hAnsi="Times New Roman" w:cs="Times New Roman"/>
        </w:rPr>
      </w:pPr>
    </w:p>
    <w:p w:rsidR="00675068" w:rsidRDefault="00675068" w:rsidP="00B775A2">
      <w:pPr>
        <w:spacing w:after="0"/>
        <w:jc w:val="right"/>
        <w:rPr>
          <w:rFonts w:ascii="Times New Roman" w:eastAsia="Calibri" w:hAnsi="Times New Roman" w:cs="Times New Roman"/>
        </w:rPr>
      </w:pPr>
    </w:p>
    <w:p w:rsidR="00675068" w:rsidRPr="00B775A2" w:rsidRDefault="00675068" w:rsidP="00B775A2">
      <w:pPr>
        <w:spacing w:after="0"/>
        <w:jc w:val="right"/>
        <w:rPr>
          <w:rFonts w:ascii="Times New Roman" w:eastAsia="Calibri" w:hAnsi="Times New Roman" w:cs="Times New Roman"/>
        </w:rPr>
      </w:pPr>
    </w:p>
    <w:p w:rsidR="00675068" w:rsidRPr="00C83DCE" w:rsidRDefault="00675068" w:rsidP="0067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Приложение №3</w:t>
      </w:r>
    </w:p>
    <w:p w:rsidR="00675068" w:rsidRPr="00C83DCE" w:rsidRDefault="00675068" w:rsidP="00675068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</w:t>
      </w:r>
      <w:r w:rsidRPr="00C83D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Местной Администрации </w:t>
      </w:r>
    </w:p>
    <w:p w:rsidR="00675068" w:rsidRPr="00C83DCE" w:rsidRDefault="00675068" w:rsidP="00675068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D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поселок Тярлево</w:t>
      </w:r>
    </w:p>
    <w:p w:rsidR="00675068" w:rsidRPr="00C83DCE" w:rsidRDefault="00675068" w:rsidP="00675068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18.08.2017 № 30 </w:t>
      </w:r>
    </w:p>
    <w:p w:rsidR="00B775A2" w:rsidRPr="00B775A2" w:rsidRDefault="00B775A2" w:rsidP="00B775A2">
      <w:pPr>
        <w:spacing w:after="0"/>
        <w:rPr>
          <w:rFonts w:ascii="Times New Roman" w:eastAsia="Calibri" w:hAnsi="Times New Roman" w:cs="Times New Roman"/>
        </w:rPr>
      </w:pPr>
    </w:p>
    <w:p w:rsidR="00B775A2" w:rsidRPr="00B775A2" w:rsidRDefault="00B775A2" w:rsidP="00B775A2">
      <w:pPr>
        <w:spacing w:after="0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B775A2">
        <w:rPr>
          <w:rFonts w:ascii="Times New Roman" w:eastAsia="Calibri" w:hAnsi="Times New Roman" w:cs="Times New Roman"/>
          <w:b/>
          <w:caps/>
          <w:sz w:val="20"/>
          <w:szCs w:val="20"/>
        </w:rPr>
        <w:t>Итоговый протокол</w:t>
      </w:r>
    </w:p>
    <w:p w:rsidR="000E202A" w:rsidRDefault="00B775A2" w:rsidP="00B775A2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75A2">
        <w:rPr>
          <w:rFonts w:ascii="Times New Roman" w:eastAsia="Calibri" w:hAnsi="Times New Roman" w:cs="Times New Roman"/>
          <w:sz w:val="20"/>
          <w:szCs w:val="20"/>
        </w:rPr>
        <w:t>результатов общественного обсуждения проекта</w:t>
      </w:r>
      <w:r w:rsidR="000E202A">
        <w:rPr>
          <w:rFonts w:ascii="Times New Roman" w:eastAsia="Calibri" w:hAnsi="Times New Roman" w:cs="Times New Roman"/>
          <w:sz w:val="20"/>
          <w:szCs w:val="20"/>
        </w:rPr>
        <w:t xml:space="preserve"> ведомственной целевой </w:t>
      </w:r>
      <w:r w:rsidRPr="00B775A2">
        <w:rPr>
          <w:rFonts w:ascii="Times New Roman" w:eastAsia="Calibri" w:hAnsi="Times New Roman" w:cs="Times New Roman"/>
          <w:sz w:val="20"/>
          <w:szCs w:val="20"/>
        </w:rPr>
        <w:t xml:space="preserve"> программы «Формирование комфортной городской среды»</w:t>
      </w:r>
      <w:r w:rsidR="000E202A">
        <w:rPr>
          <w:rFonts w:ascii="Times New Roman" w:eastAsia="Calibri" w:hAnsi="Times New Roman" w:cs="Times New Roman"/>
          <w:sz w:val="20"/>
          <w:szCs w:val="20"/>
        </w:rPr>
        <w:t xml:space="preserve">  М</w:t>
      </w:r>
      <w:r w:rsidRPr="00B775A2">
        <w:rPr>
          <w:rFonts w:ascii="Times New Roman" w:eastAsia="Calibri" w:hAnsi="Times New Roman" w:cs="Times New Roman"/>
          <w:sz w:val="20"/>
          <w:szCs w:val="20"/>
        </w:rPr>
        <w:t xml:space="preserve">униципального образования </w:t>
      </w:r>
      <w:r w:rsidR="000E202A">
        <w:rPr>
          <w:rFonts w:ascii="Times New Roman" w:eastAsia="Calibri" w:hAnsi="Times New Roman" w:cs="Times New Roman"/>
          <w:sz w:val="20"/>
          <w:szCs w:val="20"/>
        </w:rPr>
        <w:t>поселок Тярлево</w:t>
      </w:r>
    </w:p>
    <w:p w:rsidR="00B775A2" w:rsidRPr="00B775A2" w:rsidRDefault="00B775A2" w:rsidP="00B775A2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75A2">
        <w:rPr>
          <w:rFonts w:ascii="Times New Roman" w:eastAsia="Calibri" w:hAnsi="Times New Roman" w:cs="Times New Roman"/>
          <w:sz w:val="20"/>
          <w:szCs w:val="20"/>
        </w:rPr>
        <w:t>_____________________ на 20 _____год.</w:t>
      </w:r>
    </w:p>
    <w:p w:rsidR="00B775A2" w:rsidRPr="00B775A2" w:rsidRDefault="00B775A2" w:rsidP="00B775A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775A2" w:rsidRPr="00B775A2" w:rsidRDefault="000E202A" w:rsidP="00B775A2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"___" ___________ 20    </w:t>
      </w:r>
      <w:r w:rsidR="00B775A2" w:rsidRPr="00B775A2">
        <w:rPr>
          <w:rFonts w:ascii="Times New Roman" w:eastAsia="Calibri" w:hAnsi="Times New Roman" w:cs="Times New Roman"/>
          <w:sz w:val="20"/>
          <w:szCs w:val="20"/>
        </w:rPr>
        <w:t xml:space="preserve"> года                                     </w:t>
      </w:r>
    </w:p>
    <w:p w:rsidR="00B775A2" w:rsidRPr="00B775A2" w:rsidRDefault="00B775A2" w:rsidP="00B775A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775A2" w:rsidRPr="00B775A2" w:rsidRDefault="00B775A2" w:rsidP="00B775A2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75A2">
        <w:rPr>
          <w:rFonts w:ascii="Times New Roman" w:eastAsia="Calibri" w:hAnsi="Times New Roman" w:cs="Times New Roman"/>
          <w:sz w:val="20"/>
          <w:szCs w:val="20"/>
        </w:rPr>
        <w:t xml:space="preserve">   В  период  с  "___" _____________ 20___ года по "___" _____________ 20___года  в  Общественную комиссию </w:t>
      </w:r>
      <w:r w:rsidR="000E202A">
        <w:rPr>
          <w:rFonts w:ascii="Times New Roman" w:eastAsia="Calibri" w:hAnsi="Times New Roman" w:cs="Times New Roman"/>
          <w:sz w:val="20"/>
          <w:szCs w:val="20"/>
        </w:rPr>
        <w:t xml:space="preserve"> М</w:t>
      </w:r>
      <w:r w:rsidRPr="00B775A2">
        <w:rPr>
          <w:rFonts w:ascii="Times New Roman" w:eastAsia="Calibri" w:hAnsi="Times New Roman" w:cs="Times New Roman"/>
          <w:sz w:val="20"/>
          <w:szCs w:val="20"/>
        </w:rPr>
        <w:t>униципального образо</w:t>
      </w:r>
      <w:r w:rsidR="000E202A">
        <w:rPr>
          <w:rFonts w:ascii="Times New Roman" w:eastAsia="Calibri" w:hAnsi="Times New Roman" w:cs="Times New Roman"/>
          <w:sz w:val="20"/>
          <w:szCs w:val="20"/>
        </w:rPr>
        <w:t xml:space="preserve">вания поселок Тярлево </w:t>
      </w:r>
      <w:r w:rsidRPr="00B775A2">
        <w:rPr>
          <w:rFonts w:ascii="Times New Roman" w:eastAsia="Calibri" w:hAnsi="Times New Roman" w:cs="Times New Roman"/>
          <w:sz w:val="20"/>
          <w:szCs w:val="20"/>
        </w:rPr>
        <w:t>в целях реализаци</w:t>
      </w:r>
      <w:r w:rsidR="000E202A">
        <w:rPr>
          <w:rFonts w:ascii="Times New Roman" w:eastAsia="Calibri" w:hAnsi="Times New Roman" w:cs="Times New Roman"/>
          <w:sz w:val="20"/>
          <w:szCs w:val="20"/>
        </w:rPr>
        <w:t xml:space="preserve">и на территории  Муниципального образования поселок Тярлево </w:t>
      </w:r>
      <w:r w:rsidRPr="00B775A2">
        <w:rPr>
          <w:rFonts w:ascii="Times New Roman" w:eastAsia="Calibri" w:hAnsi="Times New Roman" w:cs="Times New Roman"/>
          <w:sz w:val="20"/>
          <w:szCs w:val="20"/>
        </w:rPr>
        <w:t xml:space="preserve"> приоритетного проекта «Формирование комфортной городской среды» поступили и рассмотрены  следующие  предложения  к  проекту программы «Формирование комфортной городской среды» </w:t>
      </w:r>
      <w:r w:rsidR="000E202A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образования  поселок Тярлево </w:t>
      </w:r>
      <w:r w:rsidRPr="00B775A2">
        <w:rPr>
          <w:rFonts w:ascii="Times New Roman" w:eastAsia="Calibri" w:hAnsi="Times New Roman" w:cs="Times New Roman"/>
          <w:sz w:val="20"/>
          <w:szCs w:val="20"/>
        </w:rPr>
        <w:t xml:space="preserve"> __________________ на 20 _____год:</w:t>
      </w:r>
    </w:p>
    <w:p w:rsidR="00B775A2" w:rsidRPr="00B775A2" w:rsidRDefault="00B775A2" w:rsidP="00B775A2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560"/>
        <w:gridCol w:w="1418"/>
        <w:gridCol w:w="1984"/>
        <w:gridCol w:w="1418"/>
        <w:gridCol w:w="2126"/>
      </w:tblGrid>
      <w:tr w:rsidR="00B775A2" w:rsidRPr="00B775A2" w:rsidTr="008507B9">
        <w:tc>
          <w:tcPr>
            <w:tcW w:w="850" w:type="dxa"/>
            <w:vAlign w:val="center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B77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77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60" w:type="dxa"/>
            <w:vAlign w:val="center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(наименование) лица, внесшего предложение</w:t>
            </w:r>
          </w:p>
        </w:tc>
        <w:tc>
          <w:tcPr>
            <w:tcW w:w="1418" w:type="dxa"/>
            <w:vAlign w:val="center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предложения</w:t>
            </w:r>
          </w:p>
        </w:tc>
        <w:tc>
          <w:tcPr>
            <w:tcW w:w="1984" w:type="dxa"/>
            <w:vAlign w:val="center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принятии/ отклонении предложения</w:t>
            </w:r>
          </w:p>
        </w:tc>
        <w:tc>
          <w:tcPr>
            <w:tcW w:w="1418" w:type="dxa"/>
            <w:vAlign w:val="center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 отклонения предложения</w:t>
            </w:r>
          </w:p>
        </w:tc>
        <w:tc>
          <w:tcPr>
            <w:tcW w:w="2126" w:type="dxa"/>
          </w:tcPr>
          <w:p w:rsidR="00B775A2" w:rsidRPr="00B775A2" w:rsidRDefault="00B775A2" w:rsidP="000E2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Рекомендации </w:t>
            </w:r>
            <w:r w:rsidRPr="00B77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изменению проекта программы</w:t>
            </w:r>
          </w:p>
        </w:tc>
      </w:tr>
      <w:tr w:rsidR="00B775A2" w:rsidRPr="00B775A2" w:rsidTr="008507B9">
        <w:tc>
          <w:tcPr>
            <w:tcW w:w="850" w:type="dxa"/>
            <w:vAlign w:val="center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775A2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Align w:val="center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775A2" w:rsidRPr="00B775A2" w:rsidTr="008507B9">
        <w:tc>
          <w:tcPr>
            <w:tcW w:w="850" w:type="dxa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775A2">
              <w:rPr>
                <w:rFonts w:ascii="Calibri" w:eastAsia="Times New Roman" w:hAnsi="Calibri" w:cs="Calibri"/>
                <w:szCs w:val="20"/>
                <w:lang w:eastAsia="ru-RU"/>
              </w:rPr>
              <w:t xml:space="preserve"> 2.</w:t>
            </w:r>
          </w:p>
        </w:tc>
        <w:tc>
          <w:tcPr>
            <w:tcW w:w="1560" w:type="dxa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775A2" w:rsidRPr="00B775A2" w:rsidTr="008507B9">
        <w:tc>
          <w:tcPr>
            <w:tcW w:w="850" w:type="dxa"/>
            <w:vAlign w:val="center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775A2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Align w:val="center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775A2" w:rsidRPr="00B775A2" w:rsidTr="008507B9">
        <w:tc>
          <w:tcPr>
            <w:tcW w:w="850" w:type="dxa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775A2">
              <w:rPr>
                <w:rFonts w:ascii="Calibri" w:eastAsia="Times New Roman" w:hAnsi="Calibri" w:cs="Calibri"/>
                <w:szCs w:val="20"/>
                <w:lang w:eastAsia="ru-RU"/>
              </w:rPr>
              <w:t>…</w:t>
            </w:r>
          </w:p>
        </w:tc>
        <w:tc>
          <w:tcPr>
            <w:tcW w:w="1560" w:type="dxa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775A2" w:rsidRPr="00B775A2" w:rsidRDefault="00B775A2" w:rsidP="00B775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B775A2" w:rsidRPr="00B775A2" w:rsidRDefault="00B775A2" w:rsidP="00B775A2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B775A2" w:rsidRPr="00B775A2" w:rsidRDefault="00B775A2" w:rsidP="00B775A2">
      <w:pPr>
        <w:spacing w:after="0"/>
        <w:rPr>
          <w:rFonts w:ascii="Calibri" w:eastAsia="Calibri" w:hAnsi="Calibri" w:cs="Times New Roman"/>
        </w:rPr>
      </w:pPr>
      <w:r w:rsidRPr="00B775A2">
        <w:rPr>
          <w:rFonts w:ascii="Calibri" w:eastAsia="Calibri" w:hAnsi="Calibri" w:cs="Times New Roman"/>
        </w:rPr>
        <w:tab/>
      </w:r>
      <w:r w:rsidRPr="00B775A2">
        <w:rPr>
          <w:rFonts w:ascii="Calibri" w:eastAsia="Calibri" w:hAnsi="Calibri" w:cs="Times New Roman"/>
        </w:rPr>
        <w:tab/>
      </w:r>
      <w:r w:rsidRPr="00B775A2">
        <w:rPr>
          <w:rFonts w:ascii="Calibri" w:eastAsia="Calibri" w:hAnsi="Calibri" w:cs="Times New Roman"/>
        </w:rPr>
        <w:tab/>
      </w:r>
    </w:p>
    <w:p w:rsidR="00B775A2" w:rsidRPr="00B775A2" w:rsidRDefault="00B775A2" w:rsidP="00B775A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B775A2">
        <w:rPr>
          <w:rFonts w:ascii="Times New Roman" w:eastAsia="Calibri" w:hAnsi="Times New Roman" w:cs="Times New Roman"/>
          <w:sz w:val="20"/>
          <w:szCs w:val="20"/>
        </w:rPr>
        <w:t>Председатель комиссии ____________________________ / ___________________________________________</w:t>
      </w:r>
    </w:p>
    <w:p w:rsidR="00B775A2" w:rsidRPr="00B775A2" w:rsidRDefault="00B775A2" w:rsidP="00B775A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B775A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(подпись)                                                                                     (Ф.И.О.)</w:t>
      </w:r>
    </w:p>
    <w:p w:rsidR="00B775A2" w:rsidRPr="00B775A2" w:rsidRDefault="00B775A2" w:rsidP="00B775A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B775A2">
        <w:rPr>
          <w:rFonts w:ascii="Times New Roman" w:eastAsia="Calibri" w:hAnsi="Times New Roman" w:cs="Times New Roman"/>
          <w:sz w:val="20"/>
          <w:szCs w:val="20"/>
        </w:rPr>
        <w:t>Секретарь комиссии _______________________________ / ___________________________________________</w:t>
      </w:r>
    </w:p>
    <w:p w:rsidR="00B775A2" w:rsidRPr="00B775A2" w:rsidRDefault="00B775A2" w:rsidP="00B775A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B775A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</w:t>
      </w:r>
      <w:r w:rsidRPr="00B775A2">
        <w:rPr>
          <w:rFonts w:ascii="Times New Roman" w:eastAsia="Calibri" w:hAnsi="Times New Roman" w:cs="Times New Roman"/>
          <w:sz w:val="16"/>
          <w:szCs w:val="16"/>
        </w:rPr>
        <w:t>(подпись)                                                                                     (Ф.И.О.)</w:t>
      </w:r>
    </w:p>
    <w:p w:rsidR="00B775A2" w:rsidRPr="00B775A2" w:rsidRDefault="00B775A2" w:rsidP="00B775A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B775A2">
        <w:rPr>
          <w:rFonts w:ascii="Times New Roman" w:eastAsia="Calibri" w:hAnsi="Times New Roman" w:cs="Times New Roman"/>
          <w:sz w:val="20"/>
          <w:szCs w:val="20"/>
        </w:rPr>
        <w:t>Члены комиссии __________________________________ / ___________________________________________</w:t>
      </w:r>
    </w:p>
    <w:p w:rsidR="00B775A2" w:rsidRPr="00B775A2" w:rsidRDefault="00B775A2" w:rsidP="00B775A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B775A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(подпись)                                                                                       (Ф.И.О.)                     </w:t>
      </w:r>
    </w:p>
    <w:p w:rsidR="00B775A2" w:rsidRPr="00B775A2" w:rsidRDefault="00B775A2" w:rsidP="00B775A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B775A2">
        <w:rPr>
          <w:rFonts w:ascii="Times New Roman" w:eastAsia="Calibri" w:hAnsi="Times New Roman" w:cs="Times New Roman"/>
          <w:sz w:val="20"/>
          <w:szCs w:val="20"/>
        </w:rPr>
        <w:t>…</w:t>
      </w:r>
    </w:p>
    <w:p w:rsidR="00B775A2" w:rsidRPr="00B775A2" w:rsidRDefault="00B775A2" w:rsidP="00B775A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B775A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__________________________________ / __________________________________________</w:t>
      </w:r>
    </w:p>
    <w:p w:rsidR="00B775A2" w:rsidRPr="00B775A2" w:rsidRDefault="00B775A2" w:rsidP="00B775A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B775A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(подпись)                                                                                       (Ф.И.О.)</w:t>
      </w:r>
    </w:p>
    <w:p w:rsidR="00B775A2" w:rsidRDefault="00B775A2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47F" w:rsidRDefault="00BE347F" w:rsidP="00DA275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701" w:rsidRDefault="003C170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86252" w:rsidRPr="00EB1485" w:rsidRDefault="00FC3476" w:rsidP="00EB1485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</w:p>
    <w:sectPr w:rsidR="00F86252" w:rsidRPr="00EB1485" w:rsidSect="00C04B97">
      <w:headerReference w:type="default" r:id="rId11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0B" w:rsidRDefault="00AB520B" w:rsidP="004D65E5">
      <w:pPr>
        <w:spacing w:after="0" w:line="240" w:lineRule="auto"/>
      </w:pPr>
      <w:r>
        <w:separator/>
      </w:r>
    </w:p>
  </w:endnote>
  <w:endnote w:type="continuationSeparator" w:id="0">
    <w:p w:rsidR="00AB520B" w:rsidRDefault="00AB520B" w:rsidP="004D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0B" w:rsidRDefault="00AB520B" w:rsidP="004D65E5">
      <w:pPr>
        <w:spacing w:after="0" w:line="240" w:lineRule="auto"/>
      </w:pPr>
      <w:r>
        <w:separator/>
      </w:r>
    </w:p>
  </w:footnote>
  <w:footnote w:type="continuationSeparator" w:id="0">
    <w:p w:rsidR="00AB520B" w:rsidRDefault="00AB520B" w:rsidP="004D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8824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3476" w:rsidRDefault="00FC3476">
        <w:pPr>
          <w:pStyle w:val="a3"/>
          <w:jc w:val="center"/>
        </w:pPr>
      </w:p>
      <w:p w:rsidR="00FC3476" w:rsidRPr="00C04B97" w:rsidRDefault="00FC3476">
        <w:pPr>
          <w:pStyle w:val="a3"/>
          <w:jc w:val="center"/>
          <w:rPr>
            <w:rFonts w:ascii="Times New Roman" w:hAnsi="Times New Roman" w:cs="Times New Roman"/>
          </w:rPr>
        </w:pPr>
        <w:r w:rsidRPr="00C04B97">
          <w:rPr>
            <w:rFonts w:ascii="Times New Roman" w:hAnsi="Times New Roman" w:cs="Times New Roman"/>
          </w:rPr>
          <w:fldChar w:fldCharType="begin"/>
        </w:r>
        <w:r w:rsidRPr="00C04B97">
          <w:rPr>
            <w:rFonts w:ascii="Times New Roman" w:hAnsi="Times New Roman" w:cs="Times New Roman"/>
          </w:rPr>
          <w:instrText>PAGE   \* MERGEFORMAT</w:instrText>
        </w:r>
        <w:r w:rsidRPr="00C04B97">
          <w:rPr>
            <w:rFonts w:ascii="Times New Roman" w:hAnsi="Times New Roman" w:cs="Times New Roman"/>
          </w:rPr>
          <w:fldChar w:fldCharType="separate"/>
        </w:r>
        <w:r w:rsidR="00754891">
          <w:rPr>
            <w:rFonts w:ascii="Times New Roman" w:hAnsi="Times New Roman" w:cs="Times New Roman"/>
            <w:noProof/>
          </w:rPr>
          <w:t>3</w:t>
        </w:r>
        <w:r w:rsidRPr="00C04B97">
          <w:rPr>
            <w:rFonts w:ascii="Times New Roman" w:hAnsi="Times New Roman" w:cs="Times New Roman"/>
          </w:rPr>
          <w:fldChar w:fldCharType="end"/>
        </w:r>
      </w:p>
    </w:sdtContent>
  </w:sdt>
  <w:p w:rsidR="00FC3476" w:rsidRDefault="00FC34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7B7F"/>
    <w:multiLevelType w:val="hybridMultilevel"/>
    <w:tmpl w:val="D320F49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162B189D"/>
    <w:multiLevelType w:val="hybridMultilevel"/>
    <w:tmpl w:val="E4AAD174"/>
    <w:lvl w:ilvl="0" w:tplc="81CE4A5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7B9391F"/>
    <w:multiLevelType w:val="hybridMultilevel"/>
    <w:tmpl w:val="B71AFC08"/>
    <w:lvl w:ilvl="0" w:tplc="81CE4A52">
      <w:start w:val="1"/>
      <w:numFmt w:val="bullet"/>
      <w:lvlText w:val="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">
    <w:nsid w:val="2CEE5FCF"/>
    <w:multiLevelType w:val="hybridMultilevel"/>
    <w:tmpl w:val="340039D8"/>
    <w:lvl w:ilvl="0" w:tplc="81CE4A5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413019D1"/>
    <w:multiLevelType w:val="hybridMultilevel"/>
    <w:tmpl w:val="DCFA07D4"/>
    <w:lvl w:ilvl="0" w:tplc="FD10D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8238CE"/>
    <w:multiLevelType w:val="hybridMultilevel"/>
    <w:tmpl w:val="28387470"/>
    <w:lvl w:ilvl="0" w:tplc="81CE4A5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467835ED"/>
    <w:multiLevelType w:val="hybridMultilevel"/>
    <w:tmpl w:val="E01ADA46"/>
    <w:lvl w:ilvl="0" w:tplc="81CE4A5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59CE7314"/>
    <w:multiLevelType w:val="hybridMultilevel"/>
    <w:tmpl w:val="82101A80"/>
    <w:lvl w:ilvl="0" w:tplc="81CE4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D1404"/>
    <w:multiLevelType w:val="hybridMultilevel"/>
    <w:tmpl w:val="00FE659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608B08CD"/>
    <w:multiLevelType w:val="hybridMultilevel"/>
    <w:tmpl w:val="9CAE25C8"/>
    <w:lvl w:ilvl="0" w:tplc="CF129B70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67B31333"/>
    <w:multiLevelType w:val="multilevel"/>
    <w:tmpl w:val="39806222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1935" w:hanging="72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015" w:hanging="1080"/>
      </w:pPr>
    </w:lvl>
    <w:lvl w:ilvl="6">
      <w:start w:val="1"/>
      <w:numFmt w:val="decimal"/>
      <w:isLgl/>
      <w:lvlText w:val="%1.%2.%3.%4.%5.%6.%7."/>
      <w:lvlJc w:val="left"/>
      <w:pPr>
        <w:ind w:left="3735" w:hanging="1440"/>
      </w:pPr>
    </w:lvl>
    <w:lvl w:ilvl="7">
      <w:start w:val="1"/>
      <w:numFmt w:val="decimal"/>
      <w:isLgl/>
      <w:lvlText w:val="%1.%2.%3.%4.%5.%6.%7.%8."/>
      <w:lvlJc w:val="left"/>
      <w:pPr>
        <w:ind w:left="4095" w:hanging="1440"/>
      </w:pPr>
    </w:lvl>
    <w:lvl w:ilvl="8">
      <w:start w:val="1"/>
      <w:numFmt w:val="decimal"/>
      <w:isLgl/>
      <w:lvlText w:val="%1.%2.%3.%4.%5.%6.%7.%8.%9."/>
      <w:lvlJc w:val="left"/>
      <w:pPr>
        <w:ind w:left="4815" w:hanging="1800"/>
      </w:pPr>
    </w:lvl>
  </w:abstractNum>
  <w:abstractNum w:abstractNumId="11">
    <w:nsid w:val="6DE943F4"/>
    <w:multiLevelType w:val="hybridMultilevel"/>
    <w:tmpl w:val="3356DCA4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2">
    <w:nsid w:val="727A1291"/>
    <w:multiLevelType w:val="hybridMultilevel"/>
    <w:tmpl w:val="C91E02F0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3">
    <w:nsid w:val="78C57E65"/>
    <w:multiLevelType w:val="hybridMultilevel"/>
    <w:tmpl w:val="F3E2A9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9F6E4D"/>
    <w:multiLevelType w:val="hybridMultilevel"/>
    <w:tmpl w:val="80ACC654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1"/>
  </w:num>
  <w:num w:numId="13">
    <w:abstractNumId w:val="9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89"/>
    <w:rsid w:val="0000452A"/>
    <w:rsid w:val="00046059"/>
    <w:rsid w:val="000520F7"/>
    <w:rsid w:val="0008389B"/>
    <w:rsid w:val="000A569A"/>
    <w:rsid w:val="000A58CD"/>
    <w:rsid w:val="000A6EB1"/>
    <w:rsid w:val="000B14A4"/>
    <w:rsid w:val="000B7162"/>
    <w:rsid w:val="000E202A"/>
    <w:rsid w:val="000E3D89"/>
    <w:rsid w:val="00114603"/>
    <w:rsid w:val="0013781F"/>
    <w:rsid w:val="001562E6"/>
    <w:rsid w:val="00170158"/>
    <w:rsid w:val="001866FF"/>
    <w:rsid w:val="001B0E5F"/>
    <w:rsid w:val="001F257B"/>
    <w:rsid w:val="0020760D"/>
    <w:rsid w:val="002164F8"/>
    <w:rsid w:val="00234A29"/>
    <w:rsid w:val="00241094"/>
    <w:rsid w:val="00256ECF"/>
    <w:rsid w:val="002D4E2A"/>
    <w:rsid w:val="002D5F7E"/>
    <w:rsid w:val="00314351"/>
    <w:rsid w:val="00357C12"/>
    <w:rsid w:val="0036367A"/>
    <w:rsid w:val="00365F79"/>
    <w:rsid w:val="003C1701"/>
    <w:rsid w:val="00437960"/>
    <w:rsid w:val="004A17B8"/>
    <w:rsid w:val="004A4D6B"/>
    <w:rsid w:val="004B3823"/>
    <w:rsid w:val="004D65E5"/>
    <w:rsid w:val="004F0FCF"/>
    <w:rsid w:val="00585313"/>
    <w:rsid w:val="005B3CD3"/>
    <w:rsid w:val="00675068"/>
    <w:rsid w:val="00685002"/>
    <w:rsid w:val="00724035"/>
    <w:rsid w:val="00726D49"/>
    <w:rsid w:val="00754891"/>
    <w:rsid w:val="00762DD2"/>
    <w:rsid w:val="00772094"/>
    <w:rsid w:val="00785D54"/>
    <w:rsid w:val="007C657F"/>
    <w:rsid w:val="007E283D"/>
    <w:rsid w:val="00800D7B"/>
    <w:rsid w:val="0081255F"/>
    <w:rsid w:val="00843757"/>
    <w:rsid w:val="00845046"/>
    <w:rsid w:val="00846FC8"/>
    <w:rsid w:val="00874070"/>
    <w:rsid w:val="00894D1E"/>
    <w:rsid w:val="008F3C19"/>
    <w:rsid w:val="0090572D"/>
    <w:rsid w:val="00911BEF"/>
    <w:rsid w:val="00933F86"/>
    <w:rsid w:val="00936B80"/>
    <w:rsid w:val="00950BE8"/>
    <w:rsid w:val="009755E4"/>
    <w:rsid w:val="00982388"/>
    <w:rsid w:val="009858AD"/>
    <w:rsid w:val="009B7EF4"/>
    <w:rsid w:val="009C1795"/>
    <w:rsid w:val="009C64D9"/>
    <w:rsid w:val="009E6D55"/>
    <w:rsid w:val="00A026FE"/>
    <w:rsid w:val="00A100CA"/>
    <w:rsid w:val="00A21396"/>
    <w:rsid w:val="00A2398A"/>
    <w:rsid w:val="00A6579B"/>
    <w:rsid w:val="00A9022F"/>
    <w:rsid w:val="00AA7352"/>
    <w:rsid w:val="00AB520B"/>
    <w:rsid w:val="00B4176B"/>
    <w:rsid w:val="00B63DBA"/>
    <w:rsid w:val="00B761A6"/>
    <w:rsid w:val="00B775A2"/>
    <w:rsid w:val="00B837EF"/>
    <w:rsid w:val="00BA2557"/>
    <w:rsid w:val="00BC6ADF"/>
    <w:rsid w:val="00BE347F"/>
    <w:rsid w:val="00BF315B"/>
    <w:rsid w:val="00C04B97"/>
    <w:rsid w:val="00C162E7"/>
    <w:rsid w:val="00C172A8"/>
    <w:rsid w:val="00C83DCE"/>
    <w:rsid w:val="00D00BDB"/>
    <w:rsid w:val="00D1100E"/>
    <w:rsid w:val="00D37790"/>
    <w:rsid w:val="00D4501B"/>
    <w:rsid w:val="00D706C2"/>
    <w:rsid w:val="00D74836"/>
    <w:rsid w:val="00D75D7D"/>
    <w:rsid w:val="00DA275E"/>
    <w:rsid w:val="00DC17BF"/>
    <w:rsid w:val="00DE1517"/>
    <w:rsid w:val="00DF7F8A"/>
    <w:rsid w:val="00E22C09"/>
    <w:rsid w:val="00E9311A"/>
    <w:rsid w:val="00EB1485"/>
    <w:rsid w:val="00EB3EA3"/>
    <w:rsid w:val="00EB4E48"/>
    <w:rsid w:val="00EB5D0F"/>
    <w:rsid w:val="00EC1A67"/>
    <w:rsid w:val="00EC589A"/>
    <w:rsid w:val="00EE5C9D"/>
    <w:rsid w:val="00F003D4"/>
    <w:rsid w:val="00F0216C"/>
    <w:rsid w:val="00F054FE"/>
    <w:rsid w:val="00F34940"/>
    <w:rsid w:val="00F5276E"/>
    <w:rsid w:val="00F62A1C"/>
    <w:rsid w:val="00F654DD"/>
    <w:rsid w:val="00F73AE3"/>
    <w:rsid w:val="00F86252"/>
    <w:rsid w:val="00FB28F4"/>
    <w:rsid w:val="00FC3476"/>
    <w:rsid w:val="00FC4E74"/>
    <w:rsid w:val="00FC748B"/>
    <w:rsid w:val="00F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3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3D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5E5"/>
  </w:style>
  <w:style w:type="paragraph" w:styleId="a5">
    <w:name w:val="footer"/>
    <w:basedOn w:val="a"/>
    <w:link w:val="a6"/>
    <w:uiPriority w:val="99"/>
    <w:unhideWhenUsed/>
    <w:rsid w:val="004D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5E5"/>
  </w:style>
  <w:style w:type="paragraph" w:styleId="a7">
    <w:name w:val="Balloon Text"/>
    <w:basedOn w:val="a"/>
    <w:link w:val="a8"/>
    <w:uiPriority w:val="99"/>
    <w:semiHidden/>
    <w:unhideWhenUsed/>
    <w:rsid w:val="00D74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483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65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3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3D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5E5"/>
  </w:style>
  <w:style w:type="paragraph" w:styleId="a5">
    <w:name w:val="footer"/>
    <w:basedOn w:val="a"/>
    <w:link w:val="a6"/>
    <w:uiPriority w:val="99"/>
    <w:unhideWhenUsed/>
    <w:rsid w:val="004D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5E5"/>
  </w:style>
  <w:style w:type="paragraph" w:styleId="a7">
    <w:name w:val="Balloon Text"/>
    <w:basedOn w:val="a"/>
    <w:link w:val="a8"/>
    <w:uiPriority w:val="99"/>
    <w:semiHidden/>
    <w:unhideWhenUsed/>
    <w:rsid w:val="00D74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483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65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0B7FE0D143F2088F8B858CC411922C284F3AE544B2F8764A4EBE2NFh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-tyarl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2437-8620-4A44-8944-F1948583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6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Елена Владимировна</dc:creator>
  <cp:keywords/>
  <dc:description/>
  <cp:lastModifiedBy>Пользователь</cp:lastModifiedBy>
  <cp:revision>38</cp:revision>
  <cp:lastPrinted>2017-08-17T09:38:00Z</cp:lastPrinted>
  <dcterms:created xsi:type="dcterms:W3CDTF">2017-06-29T14:26:00Z</dcterms:created>
  <dcterms:modified xsi:type="dcterms:W3CDTF">2017-08-18T14:03:00Z</dcterms:modified>
</cp:coreProperties>
</file>